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D4" w:rsidRDefault="00B464D4" w:rsidP="00295A9C">
      <w:pPr>
        <w:spacing w:after="0" w:line="240" w:lineRule="auto"/>
        <w:jc w:val="center"/>
        <w:outlineLvl w:val="1"/>
        <w:rPr>
          <w:rFonts w:ascii="Times New Roman" w:eastAsia="Times New Roman" w:hAnsi="Times New Roman" w:cs="Times New Roman"/>
          <w:b/>
          <w:bCs/>
          <w:sz w:val="24"/>
          <w:szCs w:val="24"/>
        </w:rPr>
      </w:pPr>
      <w:r w:rsidRPr="00295A9C">
        <w:rPr>
          <w:rFonts w:ascii="Times New Roman" w:eastAsia="Times New Roman" w:hAnsi="Times New Roman" w:cs="Times New Roman"/>
          <w:b/>
          <w:bCs/>
          <w:sz w:val="24"/>
          <w:szCs w:val="24"/>
        </w:rPr>
        <w:t>Ministerul Agriculturii si Dezvoltarii Rurale</w:t>
      </w:r>
    </w:p>
    <w:p w:rsidR="004F133C" w:rsidRPr="00295A9C" w:rsidRDefault="004F133C" w:rsidP="00295A9C">
      <w:pPr>
        <w:spacing w:after="0" w:line="240" w:lineRule="auto"/>
        <w:jc w:val="center"/>
        <w:outlineLvl w:val="1"/>
        <w:rPr>
          <w:rFonts w:ascii="Times New Roman" w:eastAsia="Times New Roman" w:hAnsi="Times New Roman" w:cs="Times New Roman"/>
          <w:b/>
          <w:bCs/>
          <w:sz w:val="24"/>
          <w:szCs w:val="24"/>
        </w:rPr>
      </w:pPr>
    </w:p>
    <w:p w:rsidR="00B464D4" w:rsidRPr="00295A9C" w:rsidRDefault="00B464D4" w:rsidP="00295A9C">
      <w:pPr>
        <w:spacing w:after="0" w:line="240" w:lineRule="auto"/>
        <w:jc w:val="center"/>
        <w:outlineLvl w:val="0"/>
        <w:rPr>
          <w:rFonts w:ascii="Times New Roman" w:eastAsia="Times New Roman" w:hAnsi="Times New Roman" w:cs="Times New Roman"/>
          <w:b/>
          <w:bCs/>
          <w:kern w:val="36"/>
          <w:sz w:val="24"/>
          <w:szCs w:val="24"/>
        </w:rPr>
      </w:pPr>
      <w:r w:rsidRPr="00295A9C">
        <w:rPr>
          <w:rFonts w:ascii="Times New Roman" w:eastAsia="Times New Roman" w:hAnsi="Times New Roman" w:cs="Times New Roman"/>
          <w:b/>
          <w:bCs/>
          <w:kern w:val="36"/>
          <w:sz w:val="24"/>
          <w:szCs w:val="24"/>
        </w:rPr>
        <w:t xml:space="preserve">Ordinul 216 </w:t>
      </w:r>
    </w:p>
    <w:p w:rsidR="00B464D4" w:rsidRPr="00295A9C" w:rsidRDefault="00B464D4" w:rsidP="00295A9C">
      <w:pPr>
        <w:spacing w:after="0" w:line="240" w:lineRule="auto"/>
        <w:jc w:val="center"/>
        <w:outlineLvl w:val="1"/>
        <w:rPr>
          <w:rFonts w:ascii="Times New Roman" w:eastAsia="Times New Roman" w:hAnsi="Times New Roman" w:cs="Times New Roman"/>
          <w:b/>
          <w:bCs/>
          <w:kern w:val="36"/>
          <w:sz w:val="24"/>
          <w:szCs w:val="24"/>
        </w:rPr>
      </w:pPr>
      <w:r w:rsidRPr="00295A9C">
        <w:rPr>
          <w:rFonts w:ascii="Times New Roman" w:eastAsia="Times New Roman" w:hAnsi="Times New Roman" w:cs="Times New Roman"/>
          <w:b/>
          <w:bCs/>
          <w:kern w:val="36"/>
          <w:sz w:val="24"/>
          <w:szCs w:val="24"/>
        </w:rPr>
        <w:t>privind aprobarea Criteriilor de acordare a licentei pentru gestionarii fondurilor de vanatoare</w:t>
      </w:r>
    </w:p>
    <w:p w:rsidR="00723D05" w:rsidRDefault="00B464D4" w:rsidP="004F133C">
      <w:pPr>
        <w:pStyle w:val="date"/>
        <w:spacing w:before="0" w:beforeAutospacing="0" w:after="0" w:afterAutospacing="0"/>
      </w:pPr>
      <w:r w:rsidRPr="004F133C">
        <w:t>  </w:t>
      </w:r>
    </w:p>
    <w:p w:rsidR="004F133C" w:rsidRPr="004F133C" w:rsidRDefault="004F133C" w:rsidP="004F133C">
      <w:pPr>
        <w:pStyle w:val="date"/>
        <w:spacing w:before="0" w:beforeAutospacing="0" w:after="0" w:afterAutospacing="0"/>
      </w:pPr>
      <w:r w:rsidRPr="004F133C">
        <w:t xml:space="preserve">Publicat in </w:t>
      </w:r>
      <w:hyperlink r:id="rId5" w:history="1">
        <w:r w:rsidRPr="004F133C">
          <w:rPr>
            <w:rStyle w:val="Hyperlink"/>
            <w:color w:val="auto"/>
          </w:rPr>
          <w:t>Monitorul Oficial 291 din 15 aprilie 2008 (M. Of. 291/2008)</w:t>
        </w:r>
      </w:hyperlink>
      <w:r w:rsidRPr="004F133C">
        <w:t xml:space="preserve"> </w:t>
      </w:r>
    </w:p>
    <w:p w:rsidR="004F133C" w:rsidRPr="004F133C" w:rsidRDefault="004F133C" w:rsidP="00295A9C">
      <w:pPr>
        <w:spacing w:after="0" w:line="240" w:lineRule="auto"/>
        <w:rPr>
          <w:rFonts w:ascii="Times New Roman" w:eastAsia="Times New Roman" w:hAnsi="Times New Roman" w:cs="Times New Roman"/>
          <w:sz w:val="24"/>
          <w:szCs w:val="24"/>
        </w:rPr>
      </w:pPr>
    </w:p>
    <w:p w:rsidR="004F133C" w:rsidRPr="004F133C" w:rsidRDefault="004F133C" w:rsidP="00A050C1">
      <w:pPr>
        <w:spacing w:after="0" w:line="240" w:lineRule="auto"/>
        <w:jc w:val="both"/>
        <w:rPr>
          <w:rFonts w:ascii="Times New Roman" w:eastAsia="Times New Roman" w:hAnsi="Times New Roman" w:cs="Times New Roman"/>
          <w:sz w:val="24"/>
          <w:szCs w:val="24"/>
        </w:rPr>
      </w:pPr>
      <w:r w:rsidRPr="004F133C">
        <w:rPr>
          <w:rFonts w:ascii="Times New Roman" w:eastAsia="Times New Roman" w:hAnsi="Times New Roman" w:cs="Times New Roman"/>
          <w:sz w:val="24"/>
          <w:szCs w:val="24"/>
        </w:rPr>
        <w:tab/>
      </w:r>
      <w:r w:rsidR="00B464D4" w:rsidRPr="004F133C">
        <w:rPr>
          <w:rFonts w:ascii="Times New Roman" w:eastAsia="Times New Roman" w:hAnsi="Times New Roman" w:cs="Times New Roman"/>
          <w:sz w:val="24"/>
          <w:szCs w:val="24"/>
        </w:rPr>
        <w:t xml:space="preserve">Avand in vedere Avizul Consiliului National de Vanatoare nr. 1/2007 si Referatul de aprobare nr. 248.017 din 21 septembrie 2007, </w:t>
      </w:r>
    </w:p>
    <w:p w:rsidR="00B464D4" w:rsidRPr="004F133C" w:rsidRDefault="004F133C" w:rsidP="00A050C1">
      <w:pPr>
        <w:spacing w:after="0" w:line="240" w:lineRule="auto"/>
        <w:jc w:val="both"/>
        <w:rPr>
          <w:rFonts w:ascii="Times New Roman" w:eastAsia="Times New Roman" w:hAnsi="Times New Roman" w:cs="Times New Roman"/>
          <w:sz w:val="24"/>
          <w:szCs w:val="24"/>
        </w:rPr>
      </w:pPr>
      <w:r w:rsidRPr="004F133C">
        <w:rPr>
          <w:rFonts w:ascii="Times New Roman" w:eastAsia="Times New Roman" w:hAnsi="Times New Roman" w:cs="Times New Roman"/>
          <w:sz w:val="24"/>
          <w:szCs w:val="24"/>
        </w:rPr>
        <w:tab/>
      </w:r>
      <w:r w:rsidR="00B464D4" w:rsidRPr="004F133C">
        <w:rPr>
          <w:rFonts w:ascii="Times New Roman" w:eastAsia="Times New Roman" w:hAnsi="Times New Roman" w:cs="Times New Roman"/>
          <w:sz w:val="24"/>
          <w:szCs w:val="24"/>
        </w:rPr>
        <w:t xml:space="preserve"> in temeiul prevederilor art. 1 lit. o) si ale art. 6 alin. (1) lit. o) si p) din Legea vanatorii si a protectiei fondului cinegetic </w:t>
      </w:r>
      <w:hyperlink r:id="rId6" w:history="1">
        <w:r w:rsidR="00B464D4" w:rsidRPr="004F133C">
          <w:rPr>
            <w:rFonts w:ascii="Times New Roman" w:eastAsia="Times New Roman" w:hAnsi="Times New Roman" w:cs="Times New Roman"/>
            <w:sz w:val="24"/>
            <w:szCs w:val="24"/>
            <w:u w:val="single"/>
          </w:rPr>
          <w:t>nr. 407/2006</w:t>
        </w:r>
      </w:hyperlink>
      <w:r w:rsidR="00B464D4" w:rsidRPr="004F133C">
        <w:rPr>
          <w:rFonts w:ascii="Times New Roman" w:eastAsia="Times New Roman" w:hAnsi="Times New Roman" w:cs="Times New Roman"/>
          <w:sz w:val="24"/>
          <w:szCs w:val="24"/>
        </w:rPr>
        <w:t xml:space="preserve">, cu modificarile si completarile ulterioare, </w:t>
      </w:r>
    </w:p>
    <w:p w:rsidR="00B464D4" w:rsidRPr="004F133C" w:rsidRDefault="004F133C" w:rsidP="00A050C1">
      <w:pPr>
        <w:spacing w:after="0" w:line="240" w:lineRule="auto"/>
        <w:jc w:val="both"/>
        <w:rPr>
          <w:rFonts w:ascii="Times New Roman" w:eastAsia="Times New Roman" w:hAnsi="Times New Roman" w:cs="Times New Roman"/>
          <w:sz w:val="24"/>
          <w:szCs w:val="24"/>
        </w:rPr>
      </w:pPr>
      <w:r w:rsidRPr="004F133C">
        <w:rPr>
          <w:rFonts w:ascii="Times New Roman" w:eastAsia="Times New Roman" w:hAnsi="Times New Roman" w:cs="Times New Roman"/>
          <w:sz w:val="24"/>
          <w:szCs w:val="24"/>
        </w:rPr>
        <w:tab/>
      </w:r>
      <w:r w:rsidR="00B464D4" w:rsidRPr="004F133C">
        <w:rPr>
          <w:rFonts w:ascii="Times New Roman" w:eastAsia="Times New Roman" w:hAnsi="Times New Roman" w:cs="Times New Roman"/>
          <w:sz w:val="24"/>
          <w:szCs w:val="24"/>
        </w:rPr>
        <w:t xml:space="preserve">avand in vedere prevederile art. 7 alin. (7) din Hotararea Guvernului </w:t>
      </w:r>
      <w:hyperlink r:id="rId7" w:history="1">
        <w:r w:rsidR="00B464D4" w:rsidRPr="004F133C">
          <w:rPr>
            <w:rFonts w:ascii="Times New Roman" w:eastAsia="Times New Roman" w:hAnsi="Times New Roman" w:cs="Times New Roman"/>
            <w:sz w:val="24"/>
            <w:szCs w:val="24"/>
            <w:u w:val="single"/>
          </w:rPr>
          <w:t>nr. 385/2007</w:t>
        </w:r>
      </w:hyperlink>
      <w:r w:rsidR="00B464D4" w:rsidRPr="004F133C">
        <w:rPr>
          <w:rFonts w:ascii="Times New Roman" w:eastAsia="Times New Roman" w:hAnsi="Times New Roman" w:cs="Times New Roman"/>
          <w:sz w:val="24"/>
          <w:szCs w:val="24"/>
        </w:rPr>
        <w:t xml:space="preserve"> privind organizarea si functionarea Ministerului Agriculturii si Dezvoltarii Rurale, </w:t>
      </w:r>
    </w:p>
    <w:p w:rsidR="00B464D4" w:rsidRPr="004F133C" w:rsidRDefault="00B464D4" w:rsidP="00A050C1">
      <w:pPr>
        <w:spacing w:after="0" w:line="240" w:lineRule="auto"/>
        <w:jc w:val="both"/>
        <w:rPr>
          <w:rFonts w:ascii="Times New Roman" w:eastAsia="Times New Roman" w:hAnsi="Times New Roman" w:cs="Times New Roman"/>
          <w:sz w:val="24"/>
          <w:szCs w:val="24"/>
        </w:rPr>
      </w:pPr>
    </w:p>
    <w:p w:rsidR="00B464D4" w:rsidRPr="00295A9C" w:rsidRDefault="00B464D4" w:rsidP="00A050C1">
      <w:pPr>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ministrul agriculturii si dezvoltarii rurale emite urmatorul ordin: </w:t>
      </w:r>
    </w:p>
    <w:p w:rsidR="00B464D4" w:rsidRPr="00295A9C" w:rsidRDefault="00B464D4" w:rsidP="00A050C1">
      <w:pPr>
        <w:spacing w:after="0" w:line="240" w:lineRule="auto"/>
        <w:jc w:val="both"/>
        <w:rPr>
          <w:rFonts w:ascii="Times New Roman" w:eastAsia="Times New Roman" w:hAnsi="Times New Roman" w:cs="Times New Roman"/>
          <w:sz w:val="24"/>
          <w:szCs w:val="24"/>
        </w:rPr>
      </w:pP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0" w:name="art1"/>
      <w:bookmarkEnd w:id="0"/>
      <w:r w:rsidRPr="00295A9C">
        <w:rPr>
          <w:rFonts w:ascii="Times New Roman" w:eastAsia="Times New Roman" w:hAnsi="Times New Roman" w:cs="Times New Roman"/>
          <w:sz w:val="24"/>
          <w:szCs w:val="24"/>
        </w:rPr>
        <w:t xml:space="preserve">   Art. 1. - Se aproba Criteriile de acordare a licentei pentru gestionarii fondurilor de vanatoare, prevazute in anexa nr. 1.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1" w:name="art2"/>
      <w:bookmarkEnd w:id="1"/>
      <w:r w:rsidRPr="00295A9C">
        <w:rPr>
          <w:rFonts w:ascii="Times New Roman" w:eastAsia="Times New Roman" w:hAnsi="Times New Roman" w:cs="Times New Roman"/>
          <w:sz w:val="24"/>
          <w:szCs w:val="24"/>
        </w:rPr>
        <w:t xml:space="preserve">   Art. 2. - Conducatorul structurii care coordoneaza activitatea cinegetica din cadrul autoritatii publice centrale care raspunde de silvicultura este abilitat sa acorde si sa retraga, in conditiile legii si ale prezentului ordin, licenta pentru gestionarii fondurilor de vanatoare.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2" w:name="art3"/>
      <w:bookmarkEnd w:id="2"/>
      <w:r w:rsidRPr="00295A9C">
        <w:rPr>
          <w:rFonts w:ascii="Times New Roman" w:eastAsia="Times New Roman" w:hAnsi="Times New Roman" w:cs="Times New Roman"/>
          <w:sz w:val="24"/>
          <w:szCs w:val="24"/>
        </w:rPr>
        <w:t xml:space="preserve">   Art. 3. - Modelul cererii de licentiere este prevazut in anexa nr. 2.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3" w:name="art4"/>
      <w:bookmarkEnd w:id="3"/>
      <w:r w:rsidRPr="00295A9C">
        <w:rPr>
          <w:rFonts w:ascii="Times New Roman" w:eastAsia="Times New Roman" w:hAnsi="Times New Roman" w:cs="Times New Roman"/>
          <w:sz w:val="24"/>
          <w:szCs w:val="24"/>
        </w:rPr>
        <w:t>   Art. 4. -</w:t>
      </w:r>
    </w:p>
    <w:p w:rsidR="00B464D4" w:rsidRPr="00295A9C" w:rsidRDefault="00B464D4" w:rsidP="00A050C1">
      <w:pPr>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(1) In cazul in care se constata ca dupa acordarea licentei nu mai sunt indeplinite una sau mai multe dintre conditiile de licentiere, licenta se retrage daca nu sunt remediate deficientele in termen de maximum 30 de zile de la data constatarii. </w:t>
      </w:r>
    </w:p>
    <w:p w:rsidR="00B464D4" w:rsidRPr="00295A9C" w:rsidRDefault="00B464D4" w:rsidP="00A050C1">
      <w:pPr>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(2) Prin exceptie de la prevederile alin. (1) se acorda un termen de 60 de zile in situatia angajarii de personal si dotarii cu armament corespunzator.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4" w:name="art5"/>
      <w:bookmarkEnd w:id="4"/>
      <w:r w:rsidRPr="00295A9C">
        <w:rPr>
          <w:rFonts w:ascii="Times New Roman" w:eastAsia="Times New Roman" w:hAnsi="Times New Roman" w:cs="Times New Roman"/>
          <w:sz w:val="24"/>
          <w:szCs w:val="24"/>
        </w:rPr>
        <w:t xml:space="preserve">   Art. 5. - Personalul imputernicit din cadrul autoritatii publice centrale care raspunde de silvicultura si cel din structurile teritoriale subordonate verifica anual modul de indeplinire a conditiilor de licentiere.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5" w:name="art6"/>
      <w:bookmarkEnd w:id="5"/>
      <w:r w:rsidRPr="00295A9C">
        <w:rPr>
          <w:rFonts w:ascii="Times New Roman" w:eastAsia="Times New Roman" w:hAnsi="Times New Roman" w:cs="Times New Roman"/>
          <w:sz w:val="24"/>
          <w:szCs w:val="24"/>
        </w:rPr>
        <w:t xml:space="preserve">   Art. 6. - Modelul licentei este prevazut in anexa nr. 3. </w:t>
      </w:r>
    </w:p>
    <w:p w:rsidR="00B464D4" w:rsidRPr="00295A9C" w:rsidRDefault="00B464D4" w:rsidP="00A050C1">
      <w:pPr>
        <w:spacing w:after="0" w:line="240" w:lineRule="auto"/>
        <w:jc w:val="both"/>
        <w:rPr>
          <w:rFonts w:ascii="Times New Roman" w:eastAsia="Times New Roman" w:hAnsi="Times New Roman" w:cs="Times New Roman"/>
          <w:sz w:val="24"/>
          <w:szCs w:val="24"/>
        </w:rPr>
      </w:pPr>
      <w:bookmarkStart w:id="6" w:name="art7"/>
      <w:bookmarkEnd w:id="6"/>
      <w:r w:rsidRPr="00295A9C">
        <w:rPr>
          <w:rFonts w:ascii="Times New Roman" w:eastAsia="Times New Roman" w:hAnsi="Times New Roman" w:cs="Times New Roman"/>
          <w:sz w:val="24"/>
          <w:szCs w:val="24"/>
        </w:rPr>
        <w:t xml:space="preserve">   Art. 7. - La data intrarii in vigoare a prezentului ordin, Ordinul ministrului agriculturii, alimentatiei si padurilor </w:t>
      </w:r>
      <w:hyperlink r:id="rId8" w:history="1">
        <w:r w:rsidRPr="004F133C">
          <w:rPr>
            <w:rFonts w:ascii="Times New Roman" w:eastAsia="Times New Roman" w:hAnsi="Times New Roman" w:cs="Times New Roman"/>
            <w:sz w:val="24"/>
            <w:szCs w:val="24"/>
            <w:u w:val="single"/>
          </w:rPr>
          <w:t>nr. 93/2003</w:t>
        </w:r>
      </w:hyperlink>
      <w:r w:rsidRPr="004F133C">
        <w:rPr>
          <w:rFonts w:ascii="Times New Roman" w:eastAsia="Times New Roman" w:hAnsi="Times New Roman" w:cs="Times New Roman"/>
          <w:sz w:val="24"/>
          <w:szCs w:val="24"/>
        </w:rPr>
        <w:t xml:space="preserve"> pentru stabilirea </w:t>
      </w:r>
      <w:hyperlink r:id="rId9" w:history="1">
        <w:r w:rsidRPr="004F133C">
          <w:rPr>
            <w:rFonts w:ascii="Times New Roman" w:eastAsia="Times New Roman" w:hAnsi="Times New Roman" w:cs="Times New Roman"/>
            <w:sz w:val="24"/>
            <w:szCs w:val="24"/>
            <w:u w:val="single"/>
          </w:rPr>
          <w:t>Criteriilor</w:t>
        </w:r>
      </w:hyperlink>
      <w:r w:rsidRPr="00295A9C">
        <w:rPr>
          <w:rFonts w:ascii="Times New Roman" w:eastAsia="Times New Roman" w:hAnsi="Times New Roman" w:cs="Times New Roman"/>
          <w:sz w:val="24"/>
          <w:szCs w:val="24"/>
        </w:rPr>
        <w:t xml:space="preserve"> de acordare a licentei de functionare pentru gestionarii fondurilor de vanatoare, publicat in Monitorul Oficial al Romaniei, Partea I, nr. 156 din 11 martie 2003, se abroga. </w:t>
      </w:r>
    </w:p>
    <w:p w:rsidR="00B464D4" w:rsidRPr="00295A9C" w:rsidRDefault="004F133C" w:rsidP="00A050C1">
      <w:pPr>
        <w:spacing w:after="0" w:line="240" w:lineRule="auto"/>
        <w:jc w:val="both"/>
        <w:rPr>
          <w:rFonts w:ascii="Times New Roman" w:eastAsia="Times New Roman" w:hAnsi="Times New Roman" w:cs="Times New Roman"/>
          <w:sz w:val="24"/>
          <w:szCs w:val="24"/>
        </w:rPr>
      </w:pPr>
      <w:bookmarkStart w:id="7" w:name="art8"/>
      <w:bookmarkEnd w:id="7"/>
      <w:r>
        <w:rPr>
          <w:rFonts w:ascii="Times New Roman" w:eastAsia="Times New Roman" w:hAnsi="Times New Roman" w:cs="Times New Roman"/>
          <w:sz w:val="24"/>
          <w:szCs w:val="24"/>
        </w:rPr>
        <w:tab/>
      </w:r>
      <w:r w:rsidR="00B464D4" w:rsidRPr="00295A9C">
        <w:rPr>
          <w:rFonts w:ascii="Times New Roman" w:eastAsia="Times New Roman" w:hAnsi="Times New Roman" w:cs="Times New Roman"/>
          <w:sz w:val="24"/>
          <w:szCs w:val="24"/>
        </w:rPr>
        <w:t xml:space="preserve">Art. 8. - Anexele nr. 1-3 fac parte integranta din prezentul ordin. </w:t>
      </w:r>
    </w:p>
    <w:p w:rsidR="00B464D4" w:rsidRPr="00295A9C" w:rsidRDefault="004F133C" w:rsidP="00A050C1">
      <w:pPr>
        <w:spacing w:after="0" w:line="240" w:lineRule="auto"/>
        <w:jc w:val="both"/>
        <w:rPr>
          <w:rFonts w:ascii="Times New Roman" w:eastAsia="Times New Roman" w:hAnsi="Times New Roman" w:cs="Times New Roman"/>
          <w:sz w:val="24"/>
          <w:szCs w:val="24"/>
        </w:rPr>
      </w:pPr>
      <w:bookmarkStart w:id="8" w:name="art9"/>
      <w:bookmarkEnd w:id="8"/>
      <w:r>
        <w:rPr>
          <w:rFonts w:ascii="Times New Roman" w:eastAsia="Times New Roman" w:hAnsi="Times New Roman" w:cs="Times New Roman"/>
          <w:sz w:val="24"/>
          <w:szCs w:val="24"/>
        </w:rPr>
        <w:tab/>
      </w:r>
      <w:r w:rsidR="00B464D4" w:rsidRPr="00295A9C">
        <w:rPr>
          <w:rFonts w:ascii="Times New Roman" w:eastAsia="Times New Roman" w:hAnsi="Times New Roman" w:cs="Times New Roman"/>
          <w:sz w:val="24"/>
          <w:szCs w:val="24"/>
        </w:rPr>
        <w:t xml:space="preserve">Art. 9. - Prezentul ordin se publica in Monitorul Oficial al Romaniei, Partea I. </w:t>
      </w:r>
    </w:p>
    <w:p w:rsidR="00B464D4" w:rsidRPr="00295A9C" w:rsidRDefault="00B464D4" w:rsidP="00A050C1">
      <w:pPr>
        <w:spacing w:after="0" w:line="240" w:lineRule="auto"/>
        <w:jc w:val="both"/>
        <w:rPr>
          <w:rFonts w:ascii="Times New Roman" w:eastAsia="Times New Roman" w:hAnsi="Times New Roman" w:cs="Times New Roman"/>
          <w:sz w:val="24"/>
          <w:szCs w:val="24"/>
        </w:rPr>
      </w:pPr>
    </w:p>
    <w:p w:rsidR="004F133C" w:rsidRDefault="00B464D4" w:rsidP="00295A9C">
      <w:pPr>
        <w:spacing w:after="0" w:line="240" w:lineRule="auto"/>
        <w:jc w:val="center"/>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Ministrul agriculturii si dezvoltarii rurale,</w:t>
      </w:r>
      <w:r w:rsidRPr="00295A9C">
        <w:rPr>
          <w:rFonts w:ascii="Times New Roman" w:eastAsia="Times New Roman" w:hAnsi="Times New Roman" w:cs="Times New Roman"/>
          <w:sz w:val="24"/>
          <w:szCs w:val="24"/>
        </w:rPr>
        <w:br/>
      </w:r>
    </w:p>
    <w:p w:rsidR="00B464D4" w:rsidRPr="00295A9C" w:rsidRDefault="00B464D4" w:rsidP="00295A9C">
      <w:pPr>
        <w:spacing w:after="0" w:line="240" w:lineRule="auto"/>
        <w:jc w:val="center"/>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Dacian Ciolos </w:t>
      </w:r>
    </w:p>
    <w:p w:rsidR="00B464D4" w:rsidRDefault="00B464D4"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Pr="00295A9C" w:rsidRDefault="004F133C" w:rsidP="00295A9C">
      <w:pPr>
        <w:spacing w:after="0" w:line="240" w:lineRule="auto"/>
        <w:rPr>
          <w:rFonts w:ascii="Times New Roman" w:eastAsia="Times New Roman" w:hAnsi="Times New Roman" w:cs="Times New Roman"/>
          <w:sz w:val="24"/>
          <w:szCs w:val="24"/>
        </w:rPr>
      </w:pPr>
    </w:p>
    <w:p w:rsidR="00B464D4" w:rsidRPr="00295A9C" w:rsidRDefault="00B464D4" w:rsidP="00295A9C">
      <w:pPr>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Bucuresti, 27 martie 2008. </w:t>
      </w:r>
    </w:p>
    <w:p w:rsidR="00B464D4" w:rsidRPr="00295A9C" w:rsidRDefault="00B464D4" w:rsidP="00295A9C">
      <w:pPr>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Nr. 216. </w:t>
      </w:r>
    </w:p>
    <w:p w:rsidR="00B464D4" w:rsidRDefault="00B464D4" w:rsidP="00295A9C">
      <w:pPr>
        <w:spacing w:after="0" w:line="240" w:lineRule="auto"/>
        <w:rPr>
          <w:rFonts w:ascii="Times New Roman" w:eastAsia="Times New Roman" w:hAnsi="Times New Roman" w:cs="Times New Roman"/>
          <w:sz w:val="24"/>
          <w:szCs w:val="24"/>
        </w:rPr>
      </w:pPr>
    </w:p>
    <w:p w:rsidR="004F133C" w:rsidRPr="00295A9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bookmarkStart w:id="9" w:name="anx"/>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B464D4" w:rsidRPr="00295A9C" w:rsidRDefault="00B464D4" w:rsidP="004F133C">
      <w:pPr>
        <w:spacing w:after="0" w:line="240" w:lineRule="auto"/>
        <w:jc w:val="right"/>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ANEXA  Nr. 1 </w:t>
      </w:r>
    </w:p>
    <w:p w:rsidR="00B464D4" w:rsidRPr="00295A9C" w:rsidRDefault="00B464D4" w:rsidP="004F133C">
      <w:pPr>
        <w:spacing w:after="0" w:line="240" w:lineRule="auto"/>
        <w:jc w:val="both"/>
        <w:rPr>
          <w:rFonts w:ascii="Times New Roman" w:eastAsia="Times New Roman" w:hAnsi="Times New Roman" w:cs="Times New Roman"/>
          <w:sz w:val="24"/>
          <w:szCs w:val="24"/>
        </w:rPr>
      </w:pPr>
    </w:p>
    <w:p w:rsidR="00B464D4" w:rsidRPr="00295A9C" w:rsidRDefault="00DD24B1" w:rsidP="004F133C">
      <w:pPr>
        <w:spacing w:after="0" w:line="240" w:lineRule="auto"/>
        <w:jc w:val="center"/>
        <w:rPr>
          <w:rFonts w:ascii="Times New Roman" w:eastAsia="Times New Roman" w:hAnsi="Times New Roman" w:cs="Times New Roman"/>
          <w:sz w:val="24"/>
          <w:szCs w:val="24"/>
        </w:rPr>
      </w:pPr>
      <w:hyperlink r:id="rId10" w:history="1">
        <w:r w:rsidR="00B464D4" w:rsidRPr="004F133C">
          <w:rPr>
            <w:rFonts w:ascii="Times New Roman" w:eastAsia="Times New Roman" w:hAnsi="Times New Roman" w:cs="Times New Roman"/>
            <w:sz w:val="24"/>
            <w:szCs w:val="24"/>
          </w:rPr>
          <w:t>CRITERIILE</w:t>
        </w:r>
      </w:hyperlink>
      <w:r w:rsidR="00B464D4" w:rsidRPr="004F133C">
        <w:rPr>
          <w:rFonts w:ascii="Times New Roman" w:eastAsia="Times New Roman" w:hAnsi="Times New Roman" w:cs="Times New Roman"/>
          <w:sz w:val="24"/>
          <w:szCs w:val="24"/>
        </w:rPr>
        <w:br/>
        <w:t xml:space="preserve">de acordare </w:t>
      </w:r>
      <w:r w:rsidR="00B464D4" w:rsidRPr="00295A9C">
        <w:rPr>
          <w:rFonts w:ascii="Times New Roman" w:eastAsia="Times New Roman" w:hAnsi="Times New Roman" w:cs="Times New Roman"/>
          <w:sz w:val="24"/>
          <w:szCs w:val="24"/>
        </w:rPr>
        <w:t>a licentei pentru gestionarii fondurilor de vanatoare</w:t>
      </w:r>
    </w:p>
    <w:p w:rsidR="00B464D4" w:rsidRPr="00295A9C" w:rsidRDefault="00B464D4" w:rsidP="004F133C">
      <w:pPr>
        <w:spacing w:after="0" w:line="240" w:lineRule="auto"/>
        <w:jc w:val="both"/>
        <w:rPr>
          <w:rFonts w:ascii="Times New Roman" w:eastAsia="Times New Roman" w:hAnsi="Times New Roman" w:cs="Times New Roman"/>
          <w:sz w:val="24"/>
          <w:szCs w:val="24"/>
        </w:rPr>
      </w:pPr>
    </w:p>
    <w:p w:rsidR="00F042A1" w:rsidRPr="00295A9C" w:rsidRDefault="00F042A1" w:rsidP="004F133C">
      <w:pPr>
        <w:spacing w:after="0"/>
        <w:jc w:val="both"/>
        <w:rPr>
          <w:rFonts w:ascii="Times New Roman" w:hAnsi="Times New Roman" w:cs="Times New Roman"/>
          <w:sz w:val="24"/>
          <w:szCs w:val="24"/>
        </w:rPr>
      </w:pPr>
      <w:r w:rsidRPr="00295A9C">
        <w:rPr>
          <w:rStyle w:val="start"/>
          <w:rFonts w:ascii="Times New Roman" w:hAnsi="Times New Roman" w:cs="Times New Roman"/>
          <w:sz w:val="24"/>
          <w:szCs w:val="24"/>
        </w:rPr>
        <w:t>   Art. 1.</w:t>
      </w:r>
      <w:r w:rsidRPr="00295A9C">
        <w:rPr>
          <w:rStyle w:val="sttart"/>
          <w:rFonts w:ascii="Times New Roman" w:hAnsi="Times New Roman" w:cs="Times New Roman"/>
          <w:sz w:val="24"/>
          <w:szCs w:val="24"/>
        </w:rPr>
        <w:t xml:space="preserve"> - Licenta prevazuta de Legea vanatorii si a protectiei fondului cinegetic </w:t>
      </w:r>
      <w:hyperlink r:id="rId11" w:history="1">
        <w:r w:rsidRPr="004F133C">
          <w:rPr>
            <w:rStyle w:val="Hyperlink"/>
            <w:rFonts w:ascii="Times New Roman" w:hAnsi="Times New Roman" w:cs="Times New Roman"/>
            <w:color w:val="auto"/>
            <w:sz w:val="24"/>
            <w:szCs w:val="24"/>
            <w:u w:val="none"/>
          </w:rPr>
          <w:t>nr. 407/2006</w:t>
        </w:r>
      </w:hyperlink>
      <w:r w:rsidRPr="004F133C">
        <w:rPr>
          <w:rStyle w:val="sttart"/>
          <w:rFonts w:ascii="Times New Roman" w:hAnsi="Times New Roman" w:cs="Times New Roman"/>
          <w:sz w:val="24"/>
          <w:szCs w:val="24"/>
        </w:rPr>
        <w:t xml:space="preserve">, </w:t>
      </w:r>
      <w:r w:rsidRPr="00295A9C">
        <w:rPr>
          <w:rStyle w:val="sttart"/>
          <w:rFonts w:ascii="Times New Roman" w:hAnsi="Times New Roman" w:cs="Times New Roman"/>
          <w:sz w:val="24"/>
          <w:szCs w:val="24"/>
        </w:rPr>
        <w:t>cu modificarile si completarile ulterioare, se acorda persoanelor juridice romane si atesta dreptul acestora de a gestiona fauna de interes cinegetic.</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rt"/>
          <w:rFonts w:ascii="Times New Roman" w:hAnsi="Times New Roman" w:cs="Times New Roman"/>
          <w:sz w:val="24"/>
          <w:szCs w:val="24"/>
        </w:rPr>
        <w:t>   Art. 2.</w:t>
      </w:r>
      <w:r w:rsidRPr="00295A9C">
        <w:rPr>
          <w:rStyle w:val="sttart"/>
          <w:rFonts w:ascii="Times New Roman" w:hAnsi="Times New Roman" w:cs="Times New Roman"/>
          <w:sz w:val="24"/>
          <w:szCs w:val="24"/>
        </w:rPr>
        <w:t xml:space="preserve"> - Licenta se acorda in baza urmatoarelor criterii: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a)</w:t>
      </w:r>
      <w:r w:rsidRPr="00295A9C">
        <w:rPr>
          <w:rStyle w:val="sttlitera"/>
          <w:rFonts w:ascii="Times New Roman" w:hAnsi="Times New Roman" w:cs="Times New Roman"/>
          <w:sz w:val="24"/>
          <w:szCs w:val="24"/>
        </w:rPr>
        <w:t xml:space="preserve"> la inaintarea cererii de licentiere solicitantul sa fie constituit in conditiile legii;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b)</w:t>
      </w:r>
      <w:r w:rsidRPr="00295A9C">
        <w:rPr>
          <w:rStyle w:val="sttlitera"/>
          <w:rFonts w:ascii="Times New Roman" w:hAnsi="Times New Roman" w:cs="Times New Roman"/>
          <w:sz w:val="24"/>
          <w:szCs w:val="24"/>
        </w:rPr>
        <w:t xml:space="preserve"> apartenenta la una dintre categoriile de gestionari de fonduri de vanatoare, prevazute de Legea nr. 407/2006, cu modificarile si completarile ulterioare;</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c)</w:t>
      </w:r>
      <w:r w:rsidRPr="00295A9C">
        <w:rPr>
          <w:rStyle w:val="sttlitera"/>
          <w:rFonts w:ascii="Times New Roman" w:hAnsi="Times New Roman" w:cs="Times New Roman"/>
          <w:sz w:val="24"/>
          <w:szCs w:val="24"/>
        </w:rPr>
        <w:t xml:space="preserve"> detinerea in proprietate sau cu chirie a unor dotari minime, necesare pentru desfasurarea activitatii;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d)</w:t>
      </w:r>
      <w:r w:rsidRPr="00295A9C">
        <w:rPr>
          <w:rStyle w:val="sttlitera"/>
          <w:rFonts w:ascii="Times New Roman" w:hAnsi="Times New Roman" w:cs="Times New Roman"/>
          <w:sz w:val="24"/>
          <w:szCs w:val="24"/>
        </w:rPr>
        <w:t xml:space="preserve"> conducerea tehnica a activitatii de gestionare a faunei cinegetice sa fie asigurata de catre o persoana angajata pe perioada nedeterminata, de catre solicitant, corespunzator pregatita pentru indeplinirea acestor atributii.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rt"/>
          <w:rFonts w:ascii="Times New Roman" w:hAnsi="Times New Roman" w:cs="Times New Roman"/>
          <w:sz w:val="24"/>
          <w:szCs w:val="24"/>
        </w:rPr>
        <w:t>   Art. 3.</w:t>
      </w:r>
      <w:r w:rsidRPr="00295A9C">
        <w:rPr>
          <w:rStyle w:val="sttart"/>
          <w:rFonts w:ascii="Times New Roman" w:hAnsi="Times New Roman" w:cs="Times New Roman"/>
          <w:sz w:val="24"/>
          <w:szCs w:val="24"/>
        </w:rPr>
        <w:t xml:space="preserve"> - Dovedirea de catre solicitanti a indeplinirii criteriilor prevazute la art. 2 se face prin depunerea, odata cu cererea de acordare a licentei, a copiilor autentificate la notariat de pe documentele care atesta indeplinirea cumulativa a urmatoarelor conditii: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a)</w:t>
      </w:r>
      <w:r w:rsidRPr="00295A9C">
        <w:rPr>
          <w:rStyle w:val="sttlitera"/>
          <w:rFonts w:ascii="Times New Roman" w:hAnsi="Times New Roman" w:cs="Times New Roman"/>
          <w:sz w:val="24"/>
          <w:szCs w:val="24"/>
        </w:rPr>
        <w:t xml:space="preserve"> detin personalitate juridica, fapt atestat prin documente specifice fiecarei categorii de persoane juridice; in cazul asociatiilor de vanatoare, acestea trebuie sa fie constituite prin libera asociere a cel putin 3 persoane care detin calitatea de vanator;</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b)</w:t>
      </w:r>
      <w:r w:rsidRPr="00295A9C">
        <w:rPr>
          <w:rStyle w:val="sttlitera"/>
          <w:rFonts w:ascii="Times New Roman" w:hAnsi="Times New Roman" w:cs="Times New Roman"/>
          <w:sz w:val="24"/>
          <w:szCs w:val="24"/>
        </w:rPr>
        <w:t xml:space="preserve"> s-au infiintat in scopul gestionarii faunei de interes cinegetic, exercitarii vanatorii, cercetarii stiintifice, didactic, dupa caz, in functie de categoria de gestionari din care face parte solicitantul. In cazul asociatiilor vanatoresti, dovada scopului pentru care s-au infiintat se face cu actul constitutiv si statutul asociatiei;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c)</w:t>
      </w:r>
      <w:r w:rsidRPr="00295A9C">
        <w:rPr>
          <w:rStyle w:val="sttlitera"/>
          <w:rFonts w:ascii="Times New Roman" w:hAnsi="Times New Roman" w:cs="Times New Roman"/>
          <w:sz w:val="24"/>
          <w:szCs w:val="24"/>
        </w:rPr>
        <w:t xml:space="preserve"> detin un sediu distinct si destinat exclusiv scopului pentru care fiinteaza, dotat cu mobilier corespunzator, minimum un computer echipat corespunzator, pe care sa ruleze programe de operare corespunzatoare cerintelor din domeniul de activitate, conectat permanent la internet, linie telefonica fixa sau mijloace de comunicare prin telefonie mobila, binoclu (minimum unul pentru fiecare persoana cu atributii de paza si ocrotire a vanatului) si mijloace de deplasare adecvate conditiilor specifice de teren, dovedite prin documente de proprietate, contracte de inchiriere si facturi fiscale;</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d)</w:t>
      </w:r>
      <w:r w:rsidRPr="00295A9C">
        <w:rPr>
          <w:rStyle w:val="sttlitera"/>
          <w:rFonts w:ascii="Times New Roman" w:hAnsi="Times New Roman" w:cs="Times New Roman"/>
          <w:sz w:val="24"/>
          <w:szCs w:val="24"/>
        </w:rPr>
        <w:t xml:space="preserve"> detin armament de paza (minimum o arma pentru fiecare persoana cu atributii de paza si ocrotire a vanatului) si armament de vanatoare admis pentru desfasurarea activitatilor de ocrotire si selectie a vanatului (minimum o arma cu tevi lise si minimum o arma cu tevi ghintuite), fapt dovedit prin autorizatia de detinere armament. Aceste conditii nu se aplica solicitantilor care nu au incheiate contracte de gestionare a faunei cinegetice;</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litera"/>
          <w:rFonts w:ascii="Times New Roman" w:hAnsi="Times New Roman" w:cs="Times New Roman"/>
          <w:sz w:val="24"/>
          <w:szCs w:val="24"/>
        </w:rPr>
        <w:t>   e)</w:t>
      </w:r>
      <w:r w:rsidRPr="00295A9C">
        <w:rPr>
          <w:rStyle w:val="sttlitera"/>
          <w:rFonts w:ascii="Times New Roman" w:hAnsi="Times New Roman" w:cs="Times New Roman"/>
          <w:sz w:val="24"/>
          <w:szCs w:val="24"/>
        </w:rPr>
        <w:t xml:space="preserve"> au o persoana angajata cu contract individual de munca pe perioada nedeterminata pentru coordonarea si conducerea pe linie tehnica a activitatii de vanatoare, care indeplineste cumulativ urmatoarele conditii de specialitate:</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lineat"/>
          <w:rFonts w:ascii="Times New Roman" w:hAnsi="Times New Roman" w:cs="Times New Roman"/>
          <w:sz w:val="24"/>
          <w:szCs w:val="24"/>
        </w:rPr>
        <w:lastRenderedPageBreak/>
        <w:t>   (i)</w:t>
      </w:r>
      <w:r w:rsidRPr="00295A9C">
        <w:rPr>
          <w:rStyle w:val="sttalineat"/>
          <w:rFonts w:ascii="Times New Roman" w:hAnsi="Times New Roman" w:cs="Times New Roman"/>
          <w:sz w:val="24"/>
          <w:szCs w:val="24"/>
        </w:rPr>
        <w:t xml:space="preserve"> este absolventa a unei institutii de invatamant superior in care a studiat vanatul si vanatoarea pe o perioada de minimum doua semestre; sau</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lineat"/>
          <w:rFonts w:ascii="Times New Roman" w:hAnsi="Times New Roman" w:cs="Times New Roman"/>
          <w:sz w:val="24"/>
          <w:szCs w:val="24"/>
        </w:rPr>
        <w:t>   (ii)</w:t>
      </w:r>
      <w:r w:rsidRPr="00295A9C">
        <w:rPr>
          <w:rStyle w:val="sttalineat"/>
          <w:rFonts w:ascii="Times New Roman" w:hAnsi="Times New Roman" w:cs="Times New Roman"/>
          <w:sz w:val="24"/>
          <w:szCs w:val="24"/>
        </w:rPr>
        <w:t xml:space="preserve"> este absolventa a unei unitati de invatamant de nivel superior, dar de alta specialitate, ori de nivel mediu, care a avut printre disciplinele de studiu vanatul si vanatoarea;</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lineat"/>
          <w:rFonts w:ascii="Times New Roman" w:hAnsi="Times New Roman" w:cs="Times New Roman"/>
          <w:sz w:val="24"/>
          <w:szCs w:val="24"/>
        </w:rPr>
        <w:t>   (iii)</w:t>
      </w:r>
      <w:r w:rsidRPr="00295A9C">
        <w:rPr>
          <w:rStyle w:val="sttalineat"/>
          <w:rFonts w:ascii="Times New Roman" w:hAnsi="Times New Roman" w:cs="Times New Roman"/>
          <w:sz w:val="24"/>
          <w:szCs w:val="24"/>
        </w:rPr>
        <w:t xml:space="preserve"> a desfasurat activitati in domeniul cinegetic pe o perioada de minimum 5 ani;</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alineat"/>
          <w:rFonts w:ascii="Times New Roman" w:hAnsi="Times New Roman" w:cs="Times New Roman"/>
          <w:sz w:val="24"/>
          <w:szCs w:val="24"/>
        </w:rPr>
        <w:t>   (iv)</w:t>
      </w:r>
      <w:r w:rsidRPr="00295A9C">
        <w:rPr>
          <w:rStyle w:val="sttalineat"/>
          <w:rFonts w:ascii="Times New Roman" w:hAnsi="Times New Roman" w:cs="Times New Roman"/>
          <w:sz w:val="24"/>
          <w:szCs w:val="24"/>
        </w:rPr>
        <w:t xml:space="preserve"> detine calitatea de vanator.</w:t>
      </w:r>
      <w:r w:rsidRPr="00295A9C">
        <w:rPr>
          <w:rFonts w:ascii="Times New Roman" w:hAnsi="Times New Roman" w:cs="Times New Roman"/>
          <w:sz w:val="24"/>
          <w:szCs w:val="24"/>
        </w:rPr>
        <w:t xml:space="preserve"> </w:t>
      </w:r>
    </w:p>
    <w:p w:rsidR="00F042A1" w:rsidRPr="00295A9C" w:rsidRDefault="00F042A1" w:rsidP="004F133C">
      <w:pPr>
        <w:spacing w:after="0"/>
        <w:jc w:val="both"/>
        <w:rPr>
          <w:rFonts w:ascii="Times New Roman" w:hAnsi="Times New Roman" w:cs="Times New Roman"/>
          <w:sz w:val="24"/>
          <w:szCs w:val="24"/>
        </w:rPr>
      </w:pPr>
      <w:r w:rsidRPr="00295A9C">
        <w:rPr>
          <w:rStyle w:val="stpar"/>
          <w:rFonts w:ascii="Times New Roman" w:hAnsi="Times New Roman" w:cs="Times New Roman"/>
          <w:sz w:val="24"/>
          <w:szCs w:val="24"/>
        </w:rPr>
        <w:t>   </w:t>
      </w:r>
      <w:r w:rsidRPr="00295A9C">
        <w:rPr>
          <w:rStyle w:val="sttpar"/>
          <w:rFonts w:ascii="Times New Roman" w:hAnsi="Times New Roman" w:cs="Times New Roman"/>
          <w:sz w:val="24"/>
          <w:szCs w:val="24"/>
        </w:rPr>
        <w:t>Pentru persoanele care au absolvit cursurile prevazute la pct. (i), in cadrul institutiilor de invatamant superior, nu se aplica prevederile pct. (iii) si (iv).</w:t>
      </w:r>
      <w:r w:rsidRPr="00295A9C">
        <w:rPr>
          <w:rFonts w:ascii="Times New Roman" w:hAnsi="Times New Roman" w:cs="Times New Roman"/>
          <w:sz w:val="24"/>
          <w:szCs w:val="24"/>
        </w:rPr>
        <w:t xml:space="preserve"> </w:t>
      </w: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504344" w:rsidRPr="00295A9C" w:rsidRDefault="00504344" w:rsidP="004F133C">
      <w:pPr>
        <w:spacing w:after="0" w:line="240" w:lineRule="auto"/>
        <w:jc w:val="both"/>
        <w:rPr>
          <w:rFonts w:ascii="Times New Roman" w:eastAsia="Times New Roman" w:hAnsi="Times New Roman" w:cs="Times New Roman"/>
          <w:sz w:val="24"/>
          <w:szCs w:val="24"/>
        </w:rPr>
      </w:pPr>
    </w:p>
    <w:p w:rsidR="00B464D4" w:rsidRDefault="00B464D4" w:rsidP="004F133C">
      <w:pPr>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295A9C" w:rsidRDefault="00295A9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4F133C" w:rsidRDefault="004F133C" w:rsidP="004F133C">
      <w:pPr>
        <w:spacing w:after="0" w:line="240" w:lineRule="auto"/>
        <w:jc w:val="both"/>
        <w:rPr>
          <w:rFonts w:ascii="Times New Roman" w:eastAsia="Times New Roman" w:hAnsi="Times New Roman" w:cs="Times New Roman"/>
          <w:sz w:val="24"/>
          <w:szCs w:val="24"/>
        </w:rPr>
      </w:pPr>
    </w:p>
    <w:p w:rsidR="00295A9C" w:rsidRDefault="00295A9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4F133C" w:rsidRDefault="004F133C" w:rsidP="00295A9C">
      <w:pPr>
        <w:spacing w:after="0" w:line="240" w:lineRule="auto"/>
        <w:rPr>
          <w:rFonts w:ascii="Times New Roman" w:eastAsia="Times New Roman" w:hAnsi="Times New Roman" w:cs="Times New Roman"/>
          <w:sz w:val="24"/>
          <w:szCs w:val="24"/>
        </w:rPr>
      </w:pPr>
    </w:p>
    <w:p w:rsidR="00295A9C" w:rsidRDefault="00295A9C" w:rsidP="00295A9C">
      <w:pPr>
        <w:spacing w:after="0" w:line="240" w:lineRule="auto"/>
        <w:rPr>
          <w:rFonts w:ascii="Times New Roman" w:eastAsia="Times New Roman" w:hAnsi="Times New Roman" w:cs="Times New Roman"/>
          <w:sz w:val="24"/>
          <w:szCs w:val="24"/>
        </w:rPr>
      </w:pPr>
    </w:p>
    <w:p w:rsidR="00881B8E" w:rsidRDefault="00881B8E" w:rsidP="00295A9C">
      <w:pPr>
        <w:spacing w:after="0" w:line="240" w:lineRule="auto"/>
        <w:rPr>
          <w:rFonts w:ascii="Times New Roman" w:eastAsia="Times New Roman" w:hAnsi="Times New Roman" w:cs="Times New Roman"/>
          <w:sz w:val="24"/>
          <w:szCs w:val="24"/>
        </w:rPr>
      </w:pPr>
    </w:p>
    <w:p w:rsidR="00881B8E" w:rsidRDefault="00881B8E" w:rsidP="00295A9C">
      <w:pPr>
        <w:spacing w:after="0" w:line="240" w:lineRule="auto"/>
        <w:rPr>
          <w:rFonts w:ascii="Times New Roman" w:eastAsia="Times New Roman" w:hAnsi="Times New Roman" w:cs="Times New Roman"/>
          <w:sz w:val="24"/>
          <w:szCs w:val="24"/>
        </w:rPr>
      </w:pPr>
    </w:p>
    <w:p w:rsidR="00881B8E" w:rsidRDefault="00881B8E" w:rsidP="00295A9C">
      <w:pPr>
        <w:spacing w:after="0" w:line="240" w:lineRule="auto"/>
        <w:rPr>
          <w:rFonts w:ascii="Times New Roman" w:eastAsia="Times New Roman" w:hAnsi="Times New Roman" w:cs="Times New Roman"/>
          <w:sz w:val="24"/>
          <w:szCs w:val="24"/>
        </w:rPr>
      </w:pPr>
    </w:p>
    <w:p w:rsidR="00881B8E" w:rsidRDefault="00881B8E" w:rsidP="00295A9C">
      <w:pPr>
        <w:spacing w:after="0" w:line="240" w:lineRule="auto"/>
        <w:rPr>
          <w:rFonts w:ascii="Times New Roman" w:eastAsia="Times New Roman" w:hAnsi="Times New Roman" w:cs="Times New Roman"/>
          <w:sz w:val="24"/>
          <w:szCs w:val="24"/>
        </w:rPr>
      </w:pPr>
    </w:p>
    <w:p w:rsidR="00881B8E" w:rsidRPr="00295A9C" w:rsidRDefault="00881B8E" w:rsidP="00295A9C">
      <w:pPr>
        <w:spacing w:after="0" w:line="240" w:lineRule="auto"/>
        <w:rPr>
          <w:rFonts w:ascii="Times New Roman" w:eastAsia="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tblPr>
      <w:tblGrid>
        <w:gridCol w:w="9778"/>
      </w:tblGrid>
      <w:tr w:rsidR="00B464D4" w:rsidRPr="00295A9C" w:rsidTr="00B464D4">
        <w:trPr>
          <w:tblCellSpacing w:w="15" w:type="dxa"/>
          <w:jc w:val="center"/>
        </w:trPr>
        <w:tc>
          <w:tcPr>
            <w:tcW w:w="0" w:type="auto"/>
            <w:vAlign w:val="center"/>
            <w:hideMark/>
          </w:tcPr>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Denumirea solicitantului: </w:t>
            </w:r>
            <w:r w:rsidRPr="00295A9C">
              <w:rPr>
                <w:rFonts w:ascii="Times New Roman" w:eastAsia="Times New Roman" w:hAnsi="Times New Roman" w:cs="Times New Roman"/>
                <w:sz w:val="24"/>
                <w:szCs w:val="24"/>
              </w:rPr>
              <w:br/>
              <w:t xml:space="preserve">Adresa: </w:t>
            </w:r>
          </w:p>
          <w:p w:rsidR="00504344"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Num</w:t>
            </w:r>
            <w:r w:rsidR="00504344" w:rsidRPr="00295A9C">
              <w:rPr>
                <w:rFonts w:ascii="Times New Roman" w:eastAsia="Times New Roman" w:hAnsi="Times New Roman" w:cs="Times New Roman"/>
                <w:sz w:val="24"/>
                <w:szCs w:val="24"/>
              </w:rPr>
              <w:t xml:space="preserve">arul si data inregistrarii: </w:t>
            </w:r>
            <w:r w:rsidR="00504344" w:rsidRPr="00295A9C">
              <w:rPr>
                <w:rFonts w:ascii="Times New Roman" w:eastAsia="Times New Roman" w:hAnsi="Times New Roman" w:cs="Times New Roman"/>
                <w:sz w:val="24"/>
                <w:szCs w:val="24"/>
              </w:rPr>
              <w:br/>
            </w:r>
            <w:r w:rsidRPr="00295A9C">
              <w:rPr>
                <w:rFonts w:ascii="Times New Roman" w:eastAsia="Times New Roman" w:hAnsi="Times New Roman" w:cs="Times New Roman"/>
                <w:sz w:val="24"/>
                <w:szCs w:val="24"/>
              </w:rPr>
              <w:t xml:space="preserve">                                </w:t>
            </w:r>
          </w:p>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CERERE</w:t>
            </w:r>
          </w:p>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504344" w:rsidRPr="00295A9C" w:rsidRDefault="00295A9C"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               Subscris……………</w:t>
            </w:r>
            <w:r w:rsidR="00B464D4" w:rsidRPr="00295A9C">
              <w:rPr>
                <w:rFonts w:ascii="Times New Roman" w:eastAsia="Times New Roman" w:hAnsi="Times New Roman" w:cs="Times New Roman"/>
                <w:sz w:val="24"/>
                <w:szCs w:val="24"/>
              </w:rPr>
              <w:t>, persoana juridi</w:t>
            </w:r>
            <w:r>
              <w:rPr>
                <w:rFonts w:ascii="Times New Roman" w:eastAsia="Times New Roman" w:hAnsi="Times New Roman" w:cs="Times New Roman"/>
                <w:sz w:val="24"/>
                <w:szCs w:val="24"/>
              </w:rPr>
              <w:t>ca română, reprezentata</w:t>
            </w:r>
            <w:r>
              <w:rPr>
                <w:rFonts w:ascii="Times New Roman" w:eastAsia="Times New Roman" w:hAnsi="Times New Roman" w:cs="Times New Roman"/>
                <w:sz w:val="24"/>
                <w:szCs w:val="24"/>
              </w:rPr>
              <w:br/>
              <w:t>prin ……………</w:t>
            </w:r>
            <w:r w:rsidR="00B464D4" w:rsidRPr="00295A9C">
              <w:rPr>
                <w:rFonts w:ascii="Times New Roman" w:eastAsia="Times New Roman" w:hAnsi="Times New Roman" w:cs="Times New Roman"/>
                <w:sz w:val="24"/>
                <w:szCs w:val="24"/>
              </w:rPr>
              <w:t>, in ca</w:t>
            </w:r>
            <w:r w:rsidR="00504344" w:rsidRPr="00295A9C">
              <w:rPr>
                <w:rFonts w:ascii="Times New Roman" w:eastAsia="Times New Roman" w:hAnsi="Times New Roman" w:cs="Times New Roman"/>
                <w:sz w:val="24"/>
                <w:szCs w:val="24"/>
              </w:rPr>
              <w:t xml:space="preserve">litate de </w:t>
            </w:r>
            <w:r>
              <w:rPr>
                <w:rFonts w:ascii="Times New Roman" w:eastAsia="Times New Roman" w:hAnsi="Times New Roman" w:cs="Times New Roman"/>
                <w:sz w:val="24"/>
                <w:szCs w:val="24"/>
              </w:rPr>
              <w:t>………..</w:t>
            </w:r>
            <w:r w:rsidR="00504344" w:rsidRPr="00295A9C">
              <w:rPr>
                <w:rFonts w:ascii="Times New Roman" w:eastAsia="Times New Roman" w:hAnsi="Times New Roman" w:cs="Times New Roman"/>
                <w:sz w:val="24"/>
                <w:szCs w:val="24"/>
              </w:rPr>
              <w:t xml:space="preserve">, cu sediul in       </w:t>
            </w:r>
            <w:r w:rsidR="00504344" w:rsidRPr="00295A9C">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00504344" w:rsidRPr="00295A9C">
              <w:rPr>
                <w:rFonts w:ascii="Times New Roman" w:eastAsia="Times New Roman" w:hAnsi="Times New Roman" w:cs="Times New Roman"/>
                <w:sz w:val="24"/>
                <w:szCs w:val="24"/>
              </w:rPr>
              <w:t xml:space="preserve">, </w:t>
            </w:r>
            <w:r w:rsidR="00B464D4" w:rsidRPr="00295A9C">
              <w:rPr>
                <w:rFonts w:ascii="Times New Roman" w:eastAsia="Times New Roman" w:hAnsi="Times New Roman" w:cs="Times New Roman"/>
                <w:sz w:val="24"/>
                <w:szCs w:val="24"/>
              </w:rPr>
              <w:t xml:space="preserve">avand ca scop mentionat in statut </w:t>
            </w:r>
            <w:r w:rsidR="00504344" w:rsidRPr="00295A9C">
              <w:rPr>
                <w:rFonts w:ascii="Times New Roman" w:eastAsia="Times New Roman" w:hAnsi="Times New Roman" w:cs="Times New Roman"/>
                <w:sz w:val="24"/>
                <w:szCs w:val="24"/>
              </w:rPr>
              <w:t>gestionarea</w:t>
            </w:r>
            <w:r w:rsidR="00B464D4" w:rsidRPr="00295A9C">
              <w:rPr>
                <w:rFonts w:ascii="Times New Roman" w:eastAsia="Times New Roman" w:hAnsi="Times New Roman" w:cs="Times New Roman"/>
                <w:sz w:val="24"/>
                <w:szCs w:val="24"/>
              </w:rPr>
              <w:br/>
            </w:r>
            <w:r w:rsidR="00504344" w:rsidRPr="00295A9C">
              <w:rPr>
                <w:rFonts w:ascii="Times New Roman" w:eastAsia="Times New Roman" w:hAnsi="Times New Roman" w:cs="Times New Roman"/>
                <w:sz w:val="24"/>
                <w:szCs w:val="24"/>
              </w:rPr>
              <w:t>faunei cinegetice şi a fondurilor cinegetice</w:t>
            </w:r>
            <w:r w:rsidR="00B464D4" w:rsidRPr="00295A9C">
              <w:rPr>
                <w:rFonts w:ascii="Times New Roman" w:eastAsia="Times New Roman" w:hAnsi="Times New Roman" w:cs="Times New Roman"/>
                <w:sz w:val="24"/>
                <w:szCs w:val="24"/>
              </w:rPr>
              <w:t>,</w:t>
            </w:r>
            <w:r w:rsidR="00B464D4" w:rsidRPr="00295A9C">
              <w:rPr>
                <w:rFonts w:ascii="Times New Roman" w:eastAsia="Times New Roman" w:hAnsi="Times New Roman" w:cs="Times New Roman"/>
                <w:sz w:val="24"/>
                <w:szCs w:val="24"/>
              </w:rPr>
              <w:br/>
              <w:t>solicit prin prezenta eliberarea licentei, in conformitate cu prevederile Legii vanatorii si</w:t>
            </w:r>
            <w:r w:rsidR="00B464D4" w:rsidRPr="00295A9C">
              <w:rPr>
                <w:rFonts w:ascii="Times New Roman" w:eastAsia="Times New Roman" w:hAnsi="Times New Roman" w:cs="Times New Roman"/>
                <w:sz w:val="24"/>
                <w:szCs w:val="24"/>
              </w:rPr>
              <w:br/>
              <w:t xml:space="preserve">a protectiei fondului cinegetic </w:t>
            </w:r>
            <w:hyperlink r:id="rId12" w:history="1">
              <w:r w:rsidR="00B464D4" w:rsidRPr="00295A9C">
                <w:rPr>
                  <w:rFonts w:ascii="Times New Roman" w:eastAsia="Times New Roman" w:hAnsi="Times New Roman" w:cs="Times New Roman"/>
                  <w:sz w:val="24"/>
                  <w:szCs w:val="24"/>
                </w:rPr>
                <w:t>nr. 407/2006</w:t>
              </w:r>
            </w:hyperlink>
            <w:r w:rsidR="00B464D4" w:rsidRPr="00295A9C">
              <w:rPr>
                <w:rFonts w:ascii="Times New Roman" w:eastAsia="Times New Roman" w:hAnsi="Times New Roman" w:cs="Times New Roman"/>
                <w:sz w:val="24"/>
                <w:szCs w:val="24"/>
              </w:rPr>
              <w:t xml:space="preserve">, cu modificarile si completarile ulterioare. </w:t>
            </w:r>
            <w:r w:rsidR="00B464D4" w:rsidRPr="00295A9C">
              <w:rPr>
                <w:rFonts w:ascii="Times New Roman" w:eastAsia="Times New Roman" w:hAnsi="Times New Roman" w:cs="Times New Roman"/>
                <w:sz w:val="24"/>
                <w:szCs w:val="24"/>
              </w:rPr>
              <w:br/>
              <w:t xml:space="preserve">  Alaturat anexam urmatoarele documente prin care se face dovada indeplinirii </w:t>
            </w:r>
            <w:hyperlink r:id="rId13" w:history="1">
              <w:r w:rsidR="00B464D4" w:rsidRPr="00295A9C">
                <w:rPr>
                  <w:rFonts w:ascii="Times New Roman" w:eastAsia="Times New Roman" w:hAnsi="Times New Roman" w:cs="Times New Roman"/>
                  <w:sz w:val="24"/>
                  <w:szCs w:val="24"/>
                </w:rPr>
                <w:t>criteriilor</w:t>
              </w:r>
            </w:hyperlink>
            <w:r w:rsidR="00B464D4" w:rsidRPr="00295A9C">
              <w:rPr>
                <w:rFonts w:ascii="Times New Roman" w:eastAsia="Times New Roman" w:hAnsi="Times New Roman" w:cs="Times New Roman"/>
                <w:sz w:val="24"/>
                <w:szCs w:val="24"/>
              </w:rPr>
              <w:t xml:space="preserve"> del</w:t>
            </w:r>
            <w:r w:rsidR="00504344" w:rsidRPr="00295A9C">
              <w:rPr>
                <w:rFonts w:ascii="Times New Roman" w:eastAsia="Times New Roman" w:hAnsi="Times New Roman" w:cs="Times New Roman"/>
                <w:sz w:val="24"/>
                <w:szCs w:val="24"/>
              </w:rPr>
              <w:t xml:space="preserve"> </w:t>
            </w:r>
            <w:r w:rsidR="00B464D4" w:rsidRPr="00295A9C">
              <w:rPr>
                <w:rFonts w:ascii="Times New Roman" w:eastAsia="Times New Roman" w:hAnsi="Times New Roman" w:cs="Times New Roman"/>
                <w:sz w:val="24"/>
                <w:szCs w:val="24"/>
              </w:rPr>
              <w:t>icentiere prevazute de Ordinul ministrului agriculturii si dezvoltarii rurale nr. 216/2008</w:t>
            </w:r>
            <w:r w:rsidR="00504344" w:rsidRPr="00295A9C">
              <w:rPr>
                <w:rFonts w:ascii="Times New Roman" w:eastAsia="Times New Roman" w:hAnsi="Times New Roman" w:cs="Times New Roman"/>
                <w:sz w:val="24"/>
                <w:szCs w:val="24"/>
              </w:rPr>
              <w:t>, cu modificările şi completările ulterioare:</w:t>
            </w:r>
          </w:p>
          <w:p w:rsidR="00AE13F1"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r w:rsidR="00B464D4" w:rsidRPr="00295A9C">
              <w:rPr>
                <w:rFonts w:ascii="Times New Roman" w:eastAsia="Times New Roman" w:hAnsi="Times New Roman" w:cs="Times New Roman"/>
                <w:sz w:val="24"/>
                <w:szCs w:val="24"/>
              </w:rPr>
              <w:br/>
              <w:t xml:space="preserve">   1.</w:t>
            </w:r>
            <w:r w:rsidRPr="00295A9C">
              <w:rPr>
                <w:rFonts w:ascii="Times New Roman" w:eastAsia="Times New Roman" w:hAnsi="Times New Roman" w:cs="Times New Roman"/>
                <w:sz w:val="24"/>
                <w:szCs w:val="24"/>
              </w:rPr>
              <w:t xml:space="preserve"> Act constitutiv</w:t>
            </w:r>
          </w:p>
          <w:p w:rsidR="00AE13F1"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r w:rsidRPr="00295A9C">
              <w:rPr>
                <w:rFonts w:ascii="Times New Roman" w:eastAsia="Times New Roman" w:hAnsi="Times New Roman" w:cs="Times New Roman"/>
                <w:sz w:val="24"/>
                <w:szCs w:val="24"/>
              </w:rPr>
              <w:br/>
              <w:t xml:space="preserve">   2.</w:t>
            </w:r>
            <w:r w:rsidR="00AE13F1" w:rsidRPr="00295A9C">
              <w:rPr>
                <w:rFonts w:ascii="Times New Roman" w:eastAsia="Times New Roman" w:hAnsi="Times New Roman" w:cs="Times New Roman"/>
                <w:sz w:val="24"/>
                <w:szCs w:val="24"/>
              </w:rPr>
              <w:t xml:space="preserve"> </w:t>
            </w:r>
            <w:r w:rsidR="00504344" w:rsidRPr="00295A9C">
              <w:rPr>
                <w:rFonts w:ascii="Times New Roman" w:eastAsia="Times New Roman" w:hAnsi="Times New Roman" w:cs="Times New Roman"/>
                <w:sz w:val="24"/>
                <w:szCs w:val="24"/>
              </w:rPr>
              <w:t>Statut</w:t>
            </w:r>
          </w:p>
          <w:p w:rsidR="00504344"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r w:rsidRPr="00295A9C">
              <w:rPr>
                <w:rFonts w:ascii="Times New Roman" w:eastAsia="Times New Roman" w:hAnsi="Times New Roman" w:cs="Times New Roman"/>
                <w:sz w:val="24"/>
                <w:szCs w:val="24"/>
              </w:rPr>
              <w:br/>
              <w:t xml:space="preserve">   3.</w:t>
            </w:r>
            <w:r w:rsidR="00504344" w:rsidRPr="00295A9C">
              <w:rPr>
                <w:rFonts w:ascii="Times New Roman" w:eastAsia="Times New Roman" w:hAnsi="Times New Roman" w:cs="Times New Roman"/>
                <w:sz w:val="24"/>
                <w:szCs w:val="24"/>
              </w:rPr>
              <w:t xml:space="preserve"> Celelalte documente prevăzute de ordinul 216/2008</w:t>
            </w:r>
          </w:p>
          <w:p w:rsidR="00AE13F1"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r w:rsidRPr="00295A9C">
              <w:rPr>
                <w:rFonts w:ascii="Times New Roman" w:eastAsia="Times New Roman" w:hAnsi="Times New Roman" w:cs="Times New Roman"/>
                <w:sz w:val="24"/>
                <w:szCs w:val="24"/>
              </w:rPr>
              <w:br/>
            </w:r>
            <w:r w:rsidRPr="00295A9C">
              <w:rPr>
                <w:rFonts w:ascii="Times New Roman" w:eastAsia="Times New Roman" w:hAnsi="Times New Roman" w:cs="Times New Roman"/>
                <w:sz w:val="24"/>
                <w:szCs w:val="24"/>
              </w:rPr>
              <w:br/>
              <w:t xml:space="preserve">   </w:t>
            </w: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AE13F1" w:rsidRPr="00295A9C" w:rsidRDefault="00AE13F1"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B464D4"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Data ....................                           </w:t>
            </w:r>
            <w:r w:rsidR="00AE13F1" w:rsidRPr="00295A9C">
              <w:rPr>
                <w:rFonts w:ascii="Times New Roman" w:eastAsia="Times New Roman" w:hAnsi="Times New Roman" w:cs="Times New Roman"/>
                <w:sz w:val="24"/>
                <w:szCs w:val="24"/>
              </w:rPr>
              <w:t>Î</w:t>
            </w:r>
            <w:r w:rsidRPr="00295A9C">
              <w:rPr>
                <w:rFonts w:ascii="Times New Roman" w:eastAsia="Times New Roman" w:hAnsi="Times New Roman" w:cs="Times New Roman"/>
                <w:sz w:val="24"/>
                <w:szCs w:val="24"/>
              </w:rPr>
              <w:t xml:space="preserve">mputernicit,      </w:t>
            </w:r>
            <w:r w:rsidRPr="00295A9C">
              <w:rPr>
                <w:rFonts w:ascii="Times New Roman" w:eastAsia="Times New Roman" w:hAnsi="Times New Roman" w:cs="Times New Roman"/>
                <w:sz w:val="24"/>
                <w:szCs w:val="24"/>
              </w:rPr>
              <w:br/>
              <w:t xml:space="preserve">                                                               ............................                                                              </w:t>
            </w:r>
            <w:r w:rsidR="00504344" w:rsidRPr="00295A9C">
              <w:rPr>
                <w:rFonts w:ascii="Times New Roman" w:eastAsia="Times New Roman" w:hAnsi="Times New Roman" w:cs="Times New Roman"/>
                <w:sz w:val="24"/>
                <w:szCs w:val="24"/>
              </w:rPr>
              <w:t xml:space="preserve">   </w:t>
            </w:r>
            <w:r w:rsidR="00AE13F1" w:rsidRPr="00295A9C">
              <w:rPr>
                <w:rFonts w:ascii="Times New Roman" w:eastAsia="Times New Roman" w:hAnsi="Times New Roman" w:cs="Times New Roman"/>
                <w:sz w:val="24"/>
                <w:szCs w:val="24"/>
              </w:rPr>
              <w:t xml:space="preserve">   </w:t>
            </w:r>
            <w:r w:rsidR="00504344" w:rsidRPr="00295A9C">
              <w:rPr>
                <w:rFonts w:ascii="Times New Roman" w:eastAsia="Times New Roman" w:hAnsi="Times New Roman" w:cs="Times New Roman"/>
                <w:sz w:val="24"/>
                <w:szCs w:val="24"/>
              </w:rPr>
              <w:t xml:space="preserve">    </w:t>
            </w:r>
            <w:r w:rsidRPr="00295A9C">
              <w:rPr>
                <w:rFonts w:ascii="Times New Roman" w:eastAsia="Times New Roman" w:hAnsi="Times New Roman" w:cs="Times New Roman"/>
                <w:sz w:val="24"/>
                <w:szCs w:val="24"/>
              </w:rPr>
              <w:br/>
            </w:r>
          </w:p>
        </w:tc>
      </w:tr>
      <w:tr w:rsidR="00504344" w:rsidRPr="00295A9C" w:rsidTr="00B464D4">
        <w:trPr>
          <w:tblCellSpacing w:w="15" w:type="dxa"/>
          <w:jc w:val="center"/>
        </w:trPr>
        <w:tc>
          <w:tcPr>
            <w:tcW w:w="0" w:type="auto"/>
            <w:vAlign w:val="center"/>
          </w:tcPr>
          <w:p w:rsidR="00504344" w:rsidRPr="00295A9C" w:rsidRDefault="0050434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r>
    </w:tbl>
    <w:p w:rsidR="00B464D4" w:rsidRPr="00295A9C" w:rsidRDefault="00B464D4" w:rsidP="00295A9C">
      <w:pPr>
        <w:spacing w:after="0" w:line="240" w:lineRule="auto"/>
        <w:rPr>
          <w:rFonts w:ascii="Times New Roman" w:eastAsia="Times New Roman" w:hAnsi="Times New Roman" w:cs="Times New Roman"/>
          <w:sz w:val="24"/>
          <w:szCs w:val="24"/>
        </w:rPr>
      </w:pPr>
    </w:p>
    <w:bookmarkEnd w:id="9"/>
    <w:p w:rsidR="00B464D4" w:rsidRPr="00295A9C" w:rsidRDefault="00B464D4" w:rsidP="00295A9C">
      <w:pPr>
        <w:spacing w:after="0" w:line="240" w:lineRule="auto"/>
        <w:jc w:val="right"/>
        <w:rPr>
          <w:rFonts w:ascii="Times New Roman" w:eastAsia="Times New Roman" w:hAnsi="Times New Roman" w:cs="Times New Roman"/>
          <w:sz w:val="24"/>
          <w:szCs w:val="24"/>
        </w:rPr>
      </w:pPr>
    </w:p>
    <w:p w:rsidR="00B464D4" w:rsidRPr="00295A9C" w:rsidRDefault="00B464D4" w:rsidP="00295A9C">
      <w:pPr>
        <w:spacing w:after="0" w:line="240" w:lineRule="auto"/>
        <w:jc w:val="right"/>
        <w:rPr>
          <w:rFonts w:ascii="Times New Roman" w:eastAsia="Times New Roman" w:hAnsi="Times New Roman" w:cs="Times New Roman"/>
          <w:sz w:val="24"/>
          <w:szCs w:val="24"/>
        </w:rPr>
      </w:pPr>
    </w:p>
    <w:p w:rsidR="00B464D4" w:rsidRDefault="00B464D4" w:rsidP="00295A9C">
      <w:pPr>
        <w:spacing w:after="0" w:line="240" w:lineRule="auto"/>
        <w:jc w:val="right"/>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Default="004F133C" w:rsidP="00295A9C">
      <w:pPr>
        <w:spacing w:after="0" w:line="240" w:lineRule="auto"/>
        <w:jc w:val="right"/>
        <w:rPr>
          <w:rFonts w:ascii="Times New Roman" w:eastAsia="Times New Roman" w:hAnsi="Times New Roman" w:cs="Times New Roman"/>
          <w:sz w:val="24"/>
          <w:szCs w:val="24"/>
        </w:rPr>
      </w:pPr>
    </w:p>
    <w:p w:rsidR="004F133C" w:rsidRPr="00295A9C" w:rsidRDefault="004F133C" w:rsidP="00295A9C">
      <w:pPr>
        <w:spacing w:after="0" w:line="240" w:lineRule="auto"/>
        <w:jc w:val="right"/>
        <w:rPr>
          <w:rFonts w:ascii="Times New Roman" w:eastAsia="Times New Roman" w:hAnsi="Times New Roman" w:cs="Times New Roman"/>
          <w:sz w:val="24"/>
          <w:szCs w:val="24"/>
        </w:rPr>
      </w:pPr>
    </w:p>
    <w:p w:rsidR="00B464D4" w:rsidRPr="00295A9C" w:rsidRDefault="00B464D4" w:rsidP="00295A9C">
      <w:pPr>
        <w:spacing w:after="0" w:line="240" w:lineRule="auto"/>
        <w:jc w:val="right"/>
        <w:rPr>
          <w:rFonts w:ascii="Times New Roman" w:eastAsia="Times New Roman" w:hAnsi="Times New Roman" w:cs="Times New Roman"/>
          <w:sz w:val="24"/>
          <w:szCs w:val="24"/>
        </w:rPr>
      </w:pPr>
    </w:p>
    <w:p w:rsidR="00B464D4" w:rsidRPr="00295A9C" w:rsidRDefault="00B464D4" w:rsidP="00295A9C">
      <w:pPr>
        <w:spacing w:after="0" w:line="240" w:lineRule="auto"/>
        <w:jc w:val="right"/>
        <w:rPr>
          <w:rFonts w:ascii="Times New Roman" w:eastAsia="Times New Roman" w:hAnsi="Times New Roman" w:cs="Times New Roman"/>
          <w:sz w:val="24"/>
          <w:szCs w:val="24"/>
        </w:rPr>
      </w:pPr>
    </w:p>
    <w:p w:rsidR="00B464D4" w:rsidRPr="00295A9C" w:rsidRDefault="00B464D4" w:rsidP="00295A9C">
      <w:pPr>
        <w:spacing w:after="0" w:line="240" w:lineRule="auto"/>
        <w:jc w:val="right"/>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ANEXA  Nr. 3 </w:t>
      </w:r>
    </w:p>
    <w:p w:rsidR="00B464D4" w:rsidRPr="00295A9C" w:rsidRDefault="00B464D4" w:rsidP="00295A9C">
      <w:pPr>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9778"/>
      </w:tblGrid>
      <w:tr w:rsidR="00B464D4" w:rsidRPr="00295A9C" w:rsidTr="00B464D4">
        <w:trPr>
          <w:tblCellSpacing w:w="15" w:type="dxa"/>
          <w:jc w:val="center"/>
        </w:trPr>
        <w:tc>
          <w:tcPr>
            <w:tcW w:w="0" w:type="auto"/>
            <w:vAlign w:val="center"/>
            <w:hideMark/>
          </w:tcPr>
          <w:p w:rsidR="00B464D4" w:rsidRPr="00295A9C" w:rsidRDefault="00B464D4" w:rsidP="00295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95A9C">
              <w:rPr>
                <w:rFonts w:ascii="Times New Roman" w:eastAsia="Times New Roman" w:hAnsi="Times New Roman" w:cs="Times New Roman"/>
                <w:sz w:val="24"/>
                <w:szCs w:val="24"/>
              </w:rPr>
              <w:t>+---------------------------------------------------------------------------------------------+</w:t>
            </w:r>
            <w:r w:rsidRPr="00295A9C">
              <w:rPr>
                <w:rFonts w:ascii="Times New Roman" w:eastAsia="Times New Roman" w:hAnsi="Times New Roman" w:cs="Times New Roman"/>
                <w:sz w:val="24"/>
                <w:szCs w:val="24"/>
              </w:rPr>
              <w:br/>
              <w:t>|MINISTERUL AGRICULTURII SI DEZVOLTARII RURALE                                                |</w:t>
            </w:r>
            <w:r w:rsidRPr="00295A9C">
              <w:rPr>
                <w:rFonts w:ascii="Times New Roman" w:eastAsia="Times New Roman" w:hAnsi="Times New Roman" w:cs="Times New Roman"/>
                <w:sz w:val="24"/>
                <w:szCs w:val="24"/>
              </w:rPr>
              <w:br/>
              <w:t>|DIRECTIA GENERALA MANAGEMENT FOND FORESTIER, FUNCIAR SI CINEGETIC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xml:space="preserve">|                                           </w:t>
            </w:r>
            <w:hyperlink r:id="rId14" w:history="1">
              <w:r w:rsidRPr="00295A9C">
                <w:rPr>
                  <w:rFonts w:ascii="Times New Roman" w:eastAsia="Times New Roman" w:hAnsi="Times New Roman" w:cs="Times New Roman"/>
                  <w:color w:val="0000FF"/>
                  <w:sz w:val="24"/>
                  <w:szCs w:val="24"/>
                  <w:u w:val="single"/>
                </w:rPr>
                <w:t>IMAGINE</w:t>
              </w:r>
            </w:hyperlink>
            <w:r w:rsidRPr="00295A9C">
              <w:rPr>
                <w:rFonts w:ascii="Times New Roman" w:eastAsia="Times New Roman" w:hAnsi="Times New Roman" w:cs="Times New Roman"/>
                <w:sz w:val="24"/>
                <w:szCs w:val="24"/>
              </w:rPr>
              <w:t xml:space="preserve">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______/___.___.______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LICENTA                                           |</w:t>
            </w:r>
            <w:r w:rsidRPr="00295A9C">
              <w:rPr>
                <w:rFonts w:ascii="Times New Roman" w:eastAsia="Times New Roman" w:hAnsi="Times New Roman" w:cs="Times New Roman"/>
                <w:sz w:val="24"/>
                <w:szCs w:val="24"/>
              </w:rPr>
              <w:br/>
              <w:t>|                               Nr. ...........................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xml:space="preserve">|   In temeiul prevederilor Legii vanatorii si a protectiei fondului cinegetic </w:t>
            </w:r>
            <w:hyperlink r:id="rId15" w:history="1">
              <w:r w:rsidRPr="00295A9C">
                <w:rPr>
                  <w:rFonts w:ascii="Times New Roman" w:eastAsia="Times New Roman" w:hAnsi="Times New Roman" w:cs="Times New Roman"/>
                  <w:color w:val="0000FF"/>
                  <w:sz w:val="24"/>
                  <w:szCs w:val="24"/>
                  <w:u w:val="single"/>
                </w:rPr>
                <w:t>nr. 407/2006</w:t>
              </w:r>
            </w:hyperlink>
            <w:r w:rsidRPr="00295A9C">
              <w:rPr>
                <w:rFonts w:ascii="Times New Roman" w:eastAsia="Times New Roman" w:hAnsi="Times New Roman" w:cs="Times New Roman"/>
                <w:sz w:val="24"/>
                <w:szCs w:val="24"/>
              </w:rPr>
              <w:t>,  |</w:t>
            </w:r>
            <w:r w:rsidRPr="00295A9C">
              <w:rPr>
                <w:rFonts w:ascii="Times New Roman" w:eastAsia="Times New Roman" w:hAnsi="Times New Roman" w:cs="Times New Roman"/>
                <w:sz w:val="24"/>
                <w:szCs w:val="24"/>
              </w:rPr>
              <w:br/>
              <w:t>|cu modificarile si completarile ulterioare, si ale Ordinului ministrului agriculturii si     |</w:t>
            </w:r>
            <w:r w:rsidRPr="00295A9C">
              <w:rPr>
                <w:rFonts w:ascii="Times New Roman" w:eastAsia="Times New Roman" w:hAnsi="Times New Roman" w:cs="Times New Roman"/>
                <w:sz w:val="24"/>
                <w:szCs w:val="24"/>
              </w:rPr>
              <w:br/>
              <w:t xml:space="preserve">|dezvoltarii rurale </w:t>
            </w:r>
            <w:hyperlink r:id="rId16" w:history="1">
              <w:r w:rsidRPr="00295A9C">
                <w:rPr>
                  <w:rFonts w:ascii="Times New Roman" w:eastAsia="Times New Roman" w:hAnsi="Times New Roman" w:cs="Times New Roman"/>
                  <w:color w:val="0000FF"/>
                  <w:sz w:val="24"/>
                  <w:szCs w:val="24"/>
                  <w:u w:val="single"/>
                </w:rPr>
                <w:t>nr. 216/2008</w:t>
              </w:r>
            </w:hyperlink>
            <w:r w:rsidRPr="00295A9C">
              <w:rPr>
                <w:rFonts w:ascii="Times New Roman" w:eastAsia="Times New Roman" w:hAnsi="Times New Roman" w:cs="Times New Roman"/>
                <w:sz w:val="24"/>
                <w:szCs w:val="24"/>
              </w:rPr>
              <w:t xml:space="preserve"> privind aprobarea </w:t>
            </w:r>
            <w:hyperlink r:id="rId17" w:history="1">
              <w:r w:rsidRPr="00295A9C">
                <w:rPr>
                  <w:rFonts w:ascii="Times New Roman" w:eastAsia="Times New Roman" w:hAnsi="Times New Roman" w:cs="Times New Roman"/>
                  <w:color w:val="0000FF"/>
                  <w:sz w:val="24"/>
                  <w:szCs w:val="24"/>
                  <w:u w:val="single"/>
                </w:rPr>
                <w:t>Criteriilor</w:t>
              </w:r>
            </w:hyperlink>
            <w:r w:rsidRPr="00295A9C">
              <w:rPr>
                <w:rFonts w:ascii="Times New Roman" w:eastAsia="Times New Roman" w:hAnsi="Times New Roman" w:cs="Times New Roman"/>
                <w:sz w:val="24"/>
                <w:szCs w:val="24"/>
              </w:rPr>
              <w:t xml:space="preserve"> de acordare a licentei pentru  |</w:t>
            </w:r>
            <w:r w:rsidRPr="00295A9C">
              <w:rPr>
                <w:rFonts w:ascii="Times New Roman" w:eastAsia="Times New Roman" w:hAnsi="Times New Roman" w:cs="Times New Roman"/>
                <w:sz w:val="24"/>
                <w:szCs w:val="24"/>
              </w:rPr>
              <w:br/>
              <w:t>|gestionarii fondurilor de vanatoare,                                                         |</w:t>
            </w:r>
            <w:r w:rsidRPr="00295A9C">
              <w:rPr>
                <w:rFonts w:ascii="Times New Roman" w:eastAsia="Times New Roman" w:hAnsi="Times New Roman" w:cs="Times New Roman"/>
                <w:sz w:val="24"/>
                <w:szCs w:val="24"/>
              </w:rPr>
              <w:br/>
              <w:t>|  dupa analiza documentelor anexate cererii de acordare a licentei, formulate de ...........,|</w:t>
            </w:r>
            <w:r w:rsidRPr="00295A9C">
              <w:rPr>
                <w:rFonts w:ascii="Times New Roman" w:eastAsia="Times New Roman" w:hAnsi="Times New Roman" w:cs="Times New Roman"/>
                <w:sz w:val="24"/>
                <w:szCs w:val="24"/>
              </w:rPr>
              <w:br/>
              <w:t>|cu sediul in ...............................................................................,|</w:t>
            </w:r>
            <w:r w:rsidRPr="00295A9C">
              <w:rPr>
                <w:rFonts w:ascii="Times New Roman" w:eastAsia="Times New Roman" w:hAnsi="Times New Roman" w:cs="Times New Roman"/>
                <w:sz w:val="24"/>
                <w:szCs w:val="24"/>
              </w:rPr>
              <w:br/>
              <w:t>|inregistrata sub nr. ............ din data ...........................,                      |</w:t>
            </w:r>
            <w:r w:rsidRPr="00295A9C">
              <w:rPr>
                <w:rFonts w:ascii="Times New Roman" w:eastAsia="Times New Roman" w:hAnsi="Times New Roman" w:cs="Times New Roman"/>
                <w:sz w:val="24"/>
                <w:szCs w:val="24"/>
              </w:rPr>
              <w:br/>
              <w:t>|    ....................................................................................     |</w:t>
            </w:r>
            <w:r w:rsidRPr="00295A9C">
              <w:rPr>
                <w:rFonts w:ascii="Times New Roman" w:eastAsia="Times New Roman" w:hAnsi="Times New Roman" w:cs="Times New Roman"/>
                <w:sz w:val="24"/>
                <w:szCs w:val="24"/>
              </w:rPr>
              <w:br/>
              <w:t>|                (autoritatea publica centrala care raspunde de silvicultura)                 |</w:t>
            </w:r>
            <w:r w:rsidRPr="00295A9C">
              <w:rPr>
                <w:rFonts w:ascii="Times New Roman" w:eastAsia="Times New Roman" w:hAnsi="Times New Roman" w:cs="Times New Roman"/>
                <w:sz w:val="24"/>
                <w:szCs w:val="24"/>
              </w:rPr>
              <w:br/>
              <w:t>|   acorda prezenta licenta pentru ...........................................................|</w:t>
            </w:r>
            <w:r w:rsidRPr="00295A9C">
              <w:rPr>
                <w:rFonts w:ascii="Times New Roman" w:eastAsia="Times New Roman" w:hAnsi="Times New Roman" w:cs="Times New Roman"/>
                <w:sz w:val="24"/>
                <w:szCs w:val="24"/>
              </w:rPr>
              <w:br/>
              <w:t>|...................................., cu sediul in .........................................,|</w:t>
            </w:r>
            <w:r w:rsidRPr="00295A9C">
              <w:rPr>
                <w:rFonts w:ascii="Times New Roman" w:eastAsia="Times New Roman" w:hAnsi="Times New Roman" w:cs="Times New Roman"/>
                <w:sz w:val="24"/>
                <w:szCs w:val="24"/>
              </w:rPr>
              <w:br/>
              <w:t>|care da dreptul titularului  de a gestiona fauna de interes cinegetic, in conditiile legii si|</w:t>
            </w:r>
            <w:r w:rsidRPr="00295A9C">
              <w:rPr>
                <w:rFonts w:ascii="Times New Roman" w:eastAsia="Times New Roman" w:hAnsi="Times New Roman" w:cs="Times New Roman"/>
                <w:sz w:val="24"/>
                <w:szCs w:val="24"/>
              </w:rPr>
              <w:br/>
              <w:t>|ale reglementarilor speciale.                                                                |</w:t>
            </w:r>
            <w:r w:rsidRPr="00295A9C">
              <w:rPr>
                <w:rFonts w:ascii="Times New Roman" w:eastAsia="Times New Roman" w:hAnsi="Times New Roman" w:cs="Times New Roman"/>
                <w:sz w:val="24"/>
                <w:szCs w:val="24"/>
              </w:rPr>
              <w:br/>
              <w:t>|   Prezenta licenta a fost emisa in doua exemplare, din care unul pentru emitent, iar        |</w:t>
            </w:r>
            <w:r w:rsidRPr="00295A9C">
              <w:rPr>
                <w:rFonts w:ascii="Times New Roman" w:eastAsia="Times New Roman" w:hAnsi="Times New Roman" w:cs="Times New Roman"/>
                <w:sz w:val="24"/>
                <w:szCs w:val="24"/>
              </w:rPr>
              <w:br/>
              <w:t>|celalalt pentru ...........................................................................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Bucuresti                                                        Director general,        |</w:t>
            </w:r>
            <w:r w:rsidRPr="00295A9C">
              <w:rPr>
                <w:rFonts w:ascii="Times New Roman" w:eastAsia="Times New Roman" w:hAnsi="Times New Roman" w:cs="Times New Roman"/>
                <w:sz w:val="24"/>
                <w:szCs w:val="24"/>
              </w:rPr>
              <w:br/>
              <w:t>|                                                             ................................|</w:t>
            </w:r>
            <w:r w:rsidRPr="00295A9C">
              <w:rPr>
                <w:rFonts w:ascii="Times New Roman" w:eastAsia="Times New Roman" w:hAnsi="Times New Roman" w:cs="Times New Roman"/>
                <w:sz w:val="24"/>
                <w:szCs w:val="24"/>
              </w:rPr>
              <w:br/>
              <w:t>|                                                                  (numele si semnatura)      |</w:t>
            </w:r>
            <w:r w:rsidRPr="00295A9C">
              <w:rPr>
                <w:rFonts w:ascii="Times New Roman" w:eastAsia="Times New Roman" w:hAnsi="Times New Roman" w:cs="Times New Roman"/>
                <w:sz w:val="24"/>
                <w:szCs w:val="24"/>
              </w:rPr>
              <w:br/>
              <w:t>+---------------------------------------------------------------------------------------------+</w:t>
            </w:r>
            <w:r w:rsidRPr="00295A9C">
              <w:rPr>
                <w:rFonts w:ascii="Times New Roman" w:eastAsia="Times New Roman" w:hAnsi="Times New Roman" w:cs="Times New Roman"/>
                <w:sz w:val="24"/>
                <w:szCs w:val="24"/>
              </w:rPr>
              <w:br/>
              <w:t xml:space="preserve"> </w:t>
            </w:r>
            <w:r w:rsidRPr="00295A9C">
              <w:rPr>
                <w:rFonts w:ascii="Times New Roman" w:eastAsia="Times New Roman" w:hAnsi="Times New Roman" w:cs="Times New Roman"/>
                <w:sz w:val="24"/>
                <w:szCs w:val="24"/>
              </w:rPr>
              <w:br/>
            </w:r>
          </w:p>
        </w:tc>
      </w:tr>
    </w:tbl>
    <w:p w:rsidR="00491A60" w:rsidRPr="00295A9C" w:rsidRDefault="00491A60" w:rsidP="00295A9C">
      <w:pPr>
        <w:spacing w:after="0" w:line="240" w:lineRule="auto"/>
        <w:rPr>
          <w:rFonts w:ascii="Times New Roman" w:hAnsi="Times New Roman" w:cs="Times New Roman"/>
          <w:sz w:val="24"/>
          <w:szCs w:val="24"/>
        </w:rPr>
      </w:pPr>
    </w:p>
    <w:p w:rsidR="00B464D4" w:rsidRPr="00295A9C" w:rsidRDefault="00B464D4"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Pr="00295A9C" w:rsidRDefault="00C151D1" w:rsidP="00295A9C">
      <w:pPr>
        <w:spacing w:after="0" w:line="240" w:lineRule="auto"/>
        <w:rPr>
          <w:rFonts w:ascii="Times New Roman" w:hAnsi="Times New Roman" w:cs="Times New Roman"/>
          <w:sz w:val="24"/>
          <w:szCs w:val="24"/>
        </w:rPr>
      </w:pPr>
    </w:p>
    <w:p w:rsidR="00C151D1" w:rsidRDefault="00C151D1" w:rsidP="00295A9C">
      <w:pPr>
        <w:spacing w:after="0" w:line="240" w:lineRule="auto"/>
        <w:rPr>
          <w:rFonts w:ascii="Times New Roman" w:hAnsi="Times New Roman" w:cs="Times New Roman"/>
          <w:sz w:val="24"/>
          <w:szCs w:val="24"/>
        </w:rPr>
      </w:pPr>
    </w:p>
    <w:p w:rsidR="004F133C" w:rsidRDefault="004F133C" w:rsidP="00295A9C">
      <w:pPr>
        <w:spacing w:after="0" w:line="240" w:lineRule="auto"/>
        <w:rPr>
          <w:rFonts w:ascii="Times New Roman" w:hAnsi="Times New Roman" w:cs="Times New Roman"/>
          <w:sz w:val="24"/>
          <w:szCs w:val="24"/>
        </w:rPr>
      </w:pPr>
    </w:p>
    <w:sectPr w:rsidR="004F133C" w:rsidSect="004F133C">
      <w:pgSz w:w="12240" w:h="15840"/>
      <w:pgMar w:top="851" w:right="1134" w:bottom="851"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F10AA"/>
    <w:multiLevelType w:val="multilevel"/>
    <w:tmpl w:val="D530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D0AEC"/>
    <w:multiLevelType w:val="multilevel"/>
    <w:tmpl w:val="3D7E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4075EE"/>
    <w:multiLevelType w:val="multilevel"/>
    <w:tmpl w:val="199C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compat>
  <w:rsids>
    <w:rsidRoot w:val="00B464D4"/>
    <w:rsid w:val="000E40FA"/>
    <w:rsid w:val="00280372"/>
    <w:rsid w:val="00295A9C"/>
    <w:rsid w:val="0032064A"/>
    <w:rsid w:val="00387930"/>
    <w:rsid w:val="00491A60"/>
    <w:rsid w:val="004F133C"/>
    <w:rsid w:val="00504344"/>
    <w:rsid w:val="00723D05"/>
    <w:rsid w:val="00881B8E"/>
    <w:rsid w:val="00905650"/>
    <w:rsid w:val="00A050C1"/>
    <w:rsid w:val="00AE13F1"/>
    <w:rsid w:val="00B464D4"/>
    <w:rsid w:val="00C151D1"/>
    <w:rsid w:val="00C7731B"/>
    <w:rsid w:val="00DD24B1"/>
    <w:rsid w:val="00F042A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A60"/>
  </w:style>
  <w:style w:type="paragraph" w:styleId="Titlu1">
    <w:name w:val="heading 1"/>
    <w:basedOn w:val="Normal"/>
    <w:link w:val="Titlu1Caracter"/>
    <w:uiPriority w:val="9"/>
    <w:qFormat/>
    <w:rsid w:val="00B464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link w:val="Titlu2Caracter"/>
    <w:uiPriority w:val="9"/>
    <w:qFormat/>
    <w:rsid w:val="00B464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lu3">
    <w:name w:val="heading 3"/>
    <w:basedOn w:val="Normal"/>
    <w:next w:val="Normal"/>
    <w:link w:val="Titlu3Caracter"/>
    <w:uiPriority w:val="9"/>
    <w:semiHidden/>
    <w:unhideWhenUsed/>
    <w:qFormat/>
    <w:rsid w:val="00F042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464D4"/>
    <w:rPr>
      <w:rFonts w:ascii="Times New Roman" w:eastAsia="Times New Roman" w:hAnsi="Times New Roman" w:cs="Times New Roman"/>
      <w:b/>
      <w:bCs/>
      <w:kern w:val="36"/>
      <w:sz w:val="48"/>
      <w:szCs w:val="48"/>
    </w:rPr>
  </w:style>
  <w:style w:type="character" w:customStyle="1" w:styleId="Titlu2Caracter">
    <w:name w:val="Titlu 2 Caracter"/>
    <w:basedOn w:val="Fontdeparagrafimplicit"/>
    <w:link w:val="Titlu2"/>
    <w:uiPriority w:val="9"/>
    <w:rsid w:val="00B464D4"/>
    <w:rPr>
      <w:rFonts w:ascii="Times New Roman" w:eastAsia="Times New Roman" w:hAnsi="Times New Roman" w:cs="Times New Roman"/>
      <w:b/>
      <w:bCs/>
      <w:sz w:val="36"/>
      <w:szCs w:val="36"/>
    </w:rPr>
  </w:style>
  <w:style w:type="paragraph" w:customStyle="1" w:styleId="meta">
    <w:name w:val="meta"/>
    <w:basedOn w:val="Normal"/>
    <w:rsid w:val="00B464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B464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unhideWhenUsed/>
    <w:rsid w:val="00B464D4"/>
    <w:rPr>
      <w:color w:val="0000FF"/>
      <w:u w:val="single"/>
    </w:rPr>
  </w:style>
  <w:style w:type="paragraph" w:styleId="NormalWeb">
    <w:name w:val="Normal (Web)"/>
    <w:basedOn w:val="Normal"/>
    <w:uiPriority w:val="99"/>
    <w:semiHidden/>
    <w:unhideWhenUsed/>
    <w:rsid w:val="00B464D4"/>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B464D4"/>
    <w:rPr>
      <w:b/>
      <w:bCs/>
    </w:rPr>
  </w:style>
  <w:style w:type="character" w:customStyle="1" w:styleId="stpreambul">
    <w:name w:val="st_preambul"/>
    <w:basedOn w:val="Fontdeparagrafimplicit"/>
    <w:rsid w:val="00B464D4"/>
  </w:style>
  <w:style w:type="character" w:customStyle="1" w:styleId="sttpreambul">
    <w:name w:val="st_tpreambul"/>
    <w:basedOn w:val="Fontdeparagrafimplicit"/>
    <w:rsid w:val="00B464D4"/>
  </w:style>
  <w:style w:type="character" w:customStyle="1" w:styleId="start">
    <w:name w:val="st_art"/>
    <w:basedOn w:val="Fontdeparagrafimplicit"/>
    <w:rsid w:val="00B464D4"/>
  </w:style>
  <w:style w:type="character" w:customStyle="1" w:styleId="sttart">
    <w:name w:val="st_tart"/>
    <w:basedOn w:val="Fontdeparagrafimplicit"/>
    <w:rsid w:val="00B464D4"/>
  </w:style>
  <w:style w:type="character" w:customStyle="1" w:styleId="stalineat">
    <w:name w:val="st_alineat"/>
    <w:basedOn w:val="Fontdeparagrafimplicit"/>
    <w:rsid w:val="00B464D4"/>
  </w:style>
  <w:style w:type="character" w:customStyle="1" w:styleId="sttalineat">
    <w:name w:val="st_talineat"/>
    <w:basedOn w:val="Fontdeparagrafimplicit"/>
    <w:rsid w:val="00B464D4"/>
  </w:style>
  <w:style w:type="character" w:customStyle="1" w:styleId="stpar">
    <w:name w:val="st_par"/>
    <w:basedOn w:val="Fontdeparagrafimplicit"/>
    <w:rsid w:val="00B464D4"/>
  </w:style>
  <w:style w:type="character" w:customStyle="1" w:styleId="sttpar">
    <w:name w:val="st_tpar"/>
    <w:basedOn w:val="Fontdeparagrafimplicit"/>
    <w:rsid w:val="00B464D4"/>
  </w:style>
  <w:style w:type="character" w:customStyle="1" w:styleId="stanx">
    <w:name w:val="st_anx"/>
    <w:basedOn w:val="Fontdeparagrafimplicit"/>
    <w:rsid w:val="00B464D4"/>
  </w:style>
  <w:style w:type="character" w:customStyle="1" w:styleId="sttanx">
    <w:name w:val="st_tanx"/>
    <w:basedOn w:val="Fontdeparagrafimplicit"/>
    <w:rsid w:val="00B464D4"/>
  </w:style>
  <w:style w:type="character" w:customStyle="1" w:styleId="sttabel">
    <w:name w:val="st_tabel"/>
    <w:basedOn w:val="Fontdeparagrafimplicit"/>
    <w:rsid w:val="00B464D4"/>
  </w:style>
  <w:style w:type="paragraph" w:styleId="PreformatatHTML">
    <w:name w:val="HTML Preformatted"/>
    <w:basedOn w:val="Normal"/>
    <w:link w:val="PreformatatHTMLCaracter"/>
    <w:uiPriority w:val="99"/>
    <w:unhideWhenUsed/>
    <w:rsid w:val="00B46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B464D4"/>
    <w:rPr>
      <w:rFonts w:ascii="Courier New" w:eastAsia="Times New Roman" w:hAnsi="Courier New" w:cs="Courier New"/>
      <w:sz w:val="20"/>
      <w:szCs w:val="20"/>
    </w:rPr>
  </w:style>
  <w:style w:type="paragraph" w:styleId="TextnBalon">
    <w:name w:val="Balloon Text"/>
    <w:basedOn w:val="Normal"/>
    <w:link w:val="TextnBalonCaracter"/>
    <w:uiPriority w:val="99"/>
    <w:semiHidden/>
    <w:unhideWhenUsed/>
    <w:rsid w:val="00B464D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464D4"/>
    <w:rPr>
      <w:rFonts w:ascii="Tahoma" w:hAnsi="Tahoma" w:cs="Tahoma"/>
      <w:sz w:val="16"/>
      <w:szCs w:val="16"/>
    </w:rPr>
  </w:style>
  <w:style w:type="character" w:customStyle="1" w:styleId="Titlu3Caracter">
    <w:name w:val="Titlu 3 Caracter"/>
    <w:basedOn w:val="Fontdeparagrafimplicit"/>
    <w:link w:val="Titlu3"/>
    <w:uiPriority w:val="9"/>
    <w:semiHidden/>
    <w:rsid w:val="00F042A1"/>
    <w:rPr>
      <w:rFonts w:asciiTheme="majorHAnsi" w:eastAsiaTheme="majorEastAsia" w:hAnsiTheme="majorHAnsi" w:cstheme="majorBidi"/>
      <w:b/>
      <w:bCs/>
      <w:color w:val="4F81BD" w:themeColor="accent1"/>
    </w:rPr>
  </w:style>
  <w:style w:type="character" w:customStyle="1" w:styleId="stlitera">
    <w:name w:val="st_litera"/>
    <w:basedOn w:val="Fontdeparagrafimplicit"/>
    <w:rsid w:val="00F042A1"/>
  </w:style>
  <w:style w:type="character" w:customStyle="1" w:styleId="sttlitera">
    <w:name w:val="st_tlitera"/>
    <w:basedOn w:val="Fontdeparagrafimplicit"/>
    <w:rsid w:val="00F042A1"/>
  </w:style>
  <w:style w:type="character" w:customStyle="1" w:styleId="date1">
    <w:name w:val="date1"/>
    <w:basedOn w:val="Fontdeparagrafimplicit"/>
    <w:rsid w:val="00F042A1"/>
  </w:style>
</w:styles>
</file>

<file path=word/webSettings.xml><?xml version="1.0" encoding="utf-8"?>
<w:webSettings xmlns:r="http://schemas.openxmlformats.org/officeDocument/2006/relationships" xmlns:w="http://schemas.openxmlformats.org/wordprocessingml/2006/main">
  <w:divs>
    <w:div w:id="747076088">
      <w:bodyDiv w:val="1"/>
      <w:marLeft w:val="0"/>
      <w:marRight w:val="0"/>
      <w:marTop w:val="0"/>
      <w:marBottom w:val="0"/>
      <w:divBdr>
        <w:top w:val="none" w:sz="0" w:space="0" w:color="auto"/>
        <w:left w:val="none" w:sz="0" w:space="0" w:color="auto"/>
        <w:bottom w:val="none" w:sz="0" w:space="0" w:color="auto"/>
        <w:right w:val="none" w:sz="0" w:space="0" w:color="auto"/>
      </w:divBdr>
      <w:divsChild>
        <w:div w:id="425082936">
          <w:marLeft w:val="0"/>
          <w:marRight w:val="0"/>
          <w:marTop w:val="0"/>
          <w:marBottom w:val="0"/>
          <w:divBdr>
            <w:top w:val="none" w:sz="0" w:space="0" w:color="auto"/>
            <w:left w:val="none" w:sz="0" w:space="0" w:color="auto"/>
            <w:bottom w:val="none" w:sz="0" w:space="0" w:color="auto"/>
            <w:right w:val="none" w:sz="0" w:space="0" w:color="auto"/>
          </w:divBdr>
          <w:divsChild>
            <w:div w:id="794324123">
              <w:marLeft w:val="0"/>
              <w:marRight w:val="0"/>
              <w:marTop w:val="0"/>
              <w:marBottom w:val="0"/>
              <w:divBdr>
                <w:top w:val="none" w:sz="0" w:space="0" w:color="auto"/>
                <w:left w:val="none" w:sz="0" w:space="0" w:color="auto"/>
                <w:bottom w:val="none" w:sz="0" w:space="0" w:color="auto"/>
                <w:right w:val="none" w:sz="0" w:space="0" w:color="auto"/>
              </w:divBdr>
              <w:divsChild>
                <w:div w:id="2134014629">
                  <w:marLeft w:val="0"/>
                  <w:marRight w:val="0"/>
                  <w:marTop w:val="0"/>
                  <w:marBottom w:val="0"/>
                  <w:divBdr>
                    <w:top w:val="none" w:sz="0" w:space="0" w:color="auto"/>
                    <w:left w:val="none" w:sz="0" w:space="0" w:color="auto"/>
                    <w:bottom w:val="none" w:sz="0" w:space="0" w:color="auto"/>
                    <w:right w:val="none" w:sz="0" w:space="0" w:color="auto"/>
                  </w:divBdr>
                  <w:divsChild>
                    <w:div w:id="1213813104">
                      <w:marLeft w:val="0"/>
                      <w:marRight w:val="0"/>
                      <w:marTop w:val="0"/>
                      <w:marBottom w:val="0"/>
                      <w:divBdr>
                        <w:top w:val="none" w:sz="0" w:space="0" w:color="auto"/>
                        <w:left w:val="none" w:sz="0" w:space="0" w:color="auto"/>
                        <w:bottom w:val="none" w:sz="0" w:space="0" w:color="auto"/>
                        <w:right w:val="none" w:sz="0" w:space="0" w:color="auto"/>
                      </w:divBdr>
                    </w:div>
                    <w:div w:id="1353416326">
                      <w:marLeft w:val="0"/>
                      <w:marRight w:val="0"/>
                      <w:marTop w:val="0"/>
                      <w:marBottom w:val="0"/>
                      <w:divBdr>
                        <w:top w:val="none" w:sz="0" w:space="0" w:color="auto"/>
                        <w:left w:val="none" w:sz="0" w:space="0" w:color="auto"/>
                        <w:bottom w:val="none" w:sz="0" w:space="0" w:color="auto"/>
                        <w:right w:val="none" w:sz="0" w:space="0" w:color="auto"/>
                      </w:divBdr>
                      <w:divsChild>
                        <w:div w:id="1055161116">
                          <w:marLeft w:val="0"/>
                          <w:marRight w:val="0"/>
                          <w:marTop w:val="0"/>
                          <w:marBottom w:val="0"/>
                          <w:divBdr>
                            <w:top w:val="none" w:sz="0" w:space="0" w:color="auto"/>
                            <w:left w:val="none" w:sz="0" w:space="0" w:color="auto"/>
                            <w:bottom w:val="none" w:sz="0" w:space="0" w:color="auto"/>
                            <w:right w:val="none" w:sz="0" w:space="0" w:color="auto"/>
                          </w:divBdr>
                          <w:divsChild>
                            <w:div w:id="1655134569">
                              <w:marLeft w:val="0"/>
                              <w:marRight w:val="0"/>
                              <w:marTop w:val="0"/>
                              <w:marBottom w:val="0"/>
                              <w:divBdr>
                                <w:top w:val="none" w:sz="0" w:space="0" w:color="auto"/>
                                <w:left w:val="none" w:sz="0" w:space="0" w:color="auto"/>
                                <w:bottom w:val="none" w:sz="0" w:space="0" w:color="auto"/>
                                <w:right w:val="none" w:sz="0" w:space="0" w:color="auto"/>
                              </w:divBdr>
                            </w:div>
                          </w:divsChild>
                        </w:div>
                        <w:div w:id="222910115">
                          <w:marLeft w:val="0"/>
                          <w:marRight w:val="0"/>
                          <w:marTop w:val="0"/>
                          <w:marBottom w:val="0"/>
                          <w:divBdr>
                            <w:top w:val="none" w:sz="0" w:space="0" w:color="auto"/>
                            <w:left w:val="none" w:sz="0" w:space="0" w:color="auto"/>
                            <w:bottom w:val="none" w:sz="0" w:space="0" w:color="auto"/>
                            <w:right w:val="none" w:sz="0" w:space="0" w:color="auto"/>
                          </w:divBdr>
                          <w:divsChild>
                            <w:div w:id="97068262">
                              <w:marLeft w:val="0"/>
                              <w:marRight w:val="0"/>
                              <w:marTop w:val="0"/>
                              <w:marBottom w:val="0"/>
                              <w:divBdr>
                                <w:top w:val="none" w:sz="0" w:space="0" w:color="auto"/>
                                <w:left w:val="none" w:sz="0" w:space="0" w:color="auto"/>
                                <w:bottom w:val="none" w:sz="0" w:space="0" w:color="auto"/>
                                <w:right w:val="none" w:sz="0" w:space="0" w:color="auto"/>
                              </w:divBdr>
                            </w:div>
                          </w:divsChild>
                        </w:div>
                        <w:div w:id="478886124">
                          <w:marLeft w:val="0"/>
                          <w:marRight w:val="0"/>
                          <w:marTop w:val="0"/>
                          <w:marBottom w:val="0"/>
                          <w:divBdr>
                            <w:top w:val="none" w:sz="0" w:space="0" w:color="auto"/>
                            <w:left w:val="none" w:sz="0" w:space="0" w:color="auto"/>
                            <w:bottom w:val="none" w:sz="0" w:space="0" w:color="auto"/>
                            <w:right w:val="none" w:sz="0" w:space="0" w:color="auto"/>
                          </w:divBdr>
                          <w:divsChild>
                            <w:div w:id="1389066719">
                              <w:marLeft w:val="0"/>
                              <w:marRight w:val="0"/>
                              <w:marTop w:val="0"/>
                              <w:marBottom w:val="0"/>
                              <w:divBdr>
                                <w:top w:val="none" w:sz="0" w:space="0" w:color="auto"/>
                                <w:left w:val="none" w:sz="0" w:space="0" w:color="auto"/>
                                <w:bottom w:val="none" w:sz="0" w:space="0" w:color="auto"/>
                                <w:right w:val="none" w:sz="0" w:space="0" w:color="auto"/>
                              </w:divBdr>
                            </w:div>
                          </w:divsChild>
                        </w:div>
                        <w:div w:id="1251887307">
                          <w:marLeft w:val="0"/>
                          <w:marRight w:val="0"/>
                          <w:marTop w:val="0"/>
                          <w:marBottom w:val="0"/>
                          <w:divBdr>
                            <w:top w:val="none" w:sz="0" w:space="0" w:color="auto"/>
                            <w:left w:val="none" w:sz="0" w:space="0" w:color="auto"/>
                            <w:bottom w:val="none" w:sz="0" w:space="0" w:color="auto"/>
                            <w:right w:val="none" w:sz="0" w:space="0" w:color="auto"/>
                          </w:divBdr>
                          <w:divsChild>
                            <w:div w:id="1298029406">
                              <w:marLeft w:val="0"/>
                              <w:marRight w:val="0"/>
                              <w:marTop w:val="0"/>
                              <w:marBottom w:val="0"/>
                              <w:divBdr>
                                <w:top w:val="none" w:sz="0" w:space="0" w:color="auto"/>
                                <w:left w:val="none" w:sz="0" w:space="0" w:color="auto"/>
                                <w:bottom w:val="none" w:sz="0" w:space="0" w:color="auto"/>
                                <w:right w:val="none" w:sz="0" w:space="0" w:color="auto"/>
                              </w:divBdr>
                            </w:div>
                          </w:divsChild>
                        </w:div>
                        <w:div w:id="1816530128">
                          <w:marLeft w:val="0"/>
                          <w:marRight w:val="0"/>
                          <w:marTop w:val="0"/>
                          <w:marBottom w:val="0"/>
                          <w:divBdr>
                            <w:top w:val="none" w:sz="0" w:space="0" w:color="auto"/>
                            <w:left w:val="none" w:sz="0" w:space="0" w:color="auto"/>
                            <w:bottom w:val="none" w:sz="0" w:space="0" w:color="auto"/>
                            <w:right w:val="none" w:sz="0" w:space="0" w:color="auto"/>
                          </w:divBdr>
                          <w:divsChild>
                            <w:div w:id="1038120974">
                              <w:marLeft w:val="0"/>
                              <w:marRight w:val="0"/>
                              <w:marTop w:val="0"/>
                              <w:marBottom w:val="0"/>
                              <w:divBdr>
                                <w:top w:val="none" w:sz="0" w:space="0" w:color="auto"/>
                                <w:left w:val="none" w:sz="0" w:space="0" w:color="auto"/>
                                <w:bottom w:val="none" w:sz="0" w:space="0" w:color="auto"/>
                                <w:right w:val="none" w:sz="0" w:space="0" w:color="auto"/>
                              </w:divBdr>
                            </w:div>
                          </w:divsChild>
                        </w:div>
                        <w:div w:id="1485775017">
                          <w:marLeft w:val="0"/>
                          <w:marRight w:val="0"/>
                          <w:marTop w:val="0"/>
                          <w:marBottom w:val="0"/>
                          <w:divBdr>
                            <w:top w:val="none" w:sz="0" w:space="0" w:color="auto"/>
                            <w:left w:val="none" w:sz="0" w:space="0" w:color="auto"/>
                            <w:bottom w:val="none" w:sz="0" w:space="0" w:color="auto"/>
                            <w:right w:val="none" w:sz="0" w:space="0" w:color="auto"/>
                          </w:divBdr>
                          <w:divsChild>
                            <w:div w:id="59447076">
                              <w:marLeft w:val="0"/>
                              <w:marRight w:val="0"/>
                              <w:marTop w:val="0"/>
                              <w:marBottom w:val="0"/>
                              <w:divBdr>
                                <w:top w:val="none" w:sz="0" w:space="0" w:color="auto"/>
                                <w:left w:val="none" w:sz="0" w:space="0" w:color="auto"/>
                                <w:bottom w:val="none" w:sz="0" w:space="0" w:color="auto"/>
                                <w:right w:val="none" w:sz="0" w:space="0" w:color="auto"/>
                              </w:divBdr>
                            </w:div>
                          </w:divsChild>
                        </w:div>
                        <w:div w:id="1793750025">
                          <w:marLeft w:val="0"/>
                          <w:marRight w:val="0"/>
                          <w:marTop w:val="0"/>
                          <w:marBottom w:val="0"/>
                          <w:divBdr>
                            <w:top w:val="none" w:sz="0" w:space="0" w:color="auto"/>
                            <w:left w:val="none" w:sz="0" w:space="0" w:color="auto"/>
                            <w:bottom w:val="none" w:sz="0" w:space="0" w:color="auto"/>
                            <w:right w:val="none" w:sz="0" w:space="0" w:color="auto"/>
                          </w:divBdr>
                          <w:divsChild>
                            <w:div w:id="334579666">
                              <w:marLeft w:val="0"/>
                              <w:marRight w:val="0"/>
                              <w:marTop w:val="0"/>
                              <w:marBottom w:val="0"/>
                              <w:divBdr>
                                <w:top w:val="none" w:sz="0" w:space="0" w:color="auto"/>
                                <w:left w:val="none" w:sz="0" w:space="0" w:color="auto"/>
                                <w:bottom w:val="none" w:sz="0" w:space="0" w:color="auto"/>
                                <w:right w:val="none" w:sz="0" w:space="0" w:color="auto"/>
                              </w:divBdr>
                            </w:div>
                          </w:divsChild>
                        </w:div>
                        <w:div w:id="1211109449">
                          <w:marLeft w:val="0"/>
                          <w:marRight w:val="0"/>
                          <w:marTop w:val="0"/>
                          <w:marBottom w:val="0"/>
                          <w:divBdr>
                            <w:top w:val="none" w:sz="0" w:space="0" w:color="auto"/>
                            <w:left w:val="none" w:sz="0" w:space="0" w:color="auto"/>
                            <w:bottom w:val="none" w:sz="0" w:space="0" w:color="auto"/>
                            <w:right w:val="none" w:sz="0" w:space="0" w:color="auto"/>
                          </w:divBdr>
                          <w:divsChild>
                            <w:div w:id="559637850">
                              <w:marLeft w:val="0"/>
                              <w:marRight w:val="0"/>
                              <w:marTop w:val="0"/>
                              <w:marBottom w:val="0"/>
                              <w:divBdr>
                                <w:top w:val="none" w:sz="0" w:space="0" w:color="auto"/>
                                <w:left w:val="none" w:sz="0" w:space="0" w:color="auto"/>
                                <w:bottom w:val="none" w:sz="0" w:space="0" w:color="auto"/>
                                <w:right w:val="none" w:sz="0" w:space="0" w:color="auto"/>
                              </w:divBdr>
                            </w:div>
                          </w:divsChild>
                        </w:div>
                        <w:div w:id="1086194833">
                          <w:marLeft w:val="0"/>
                          <w:marRight w:val="0"/>
                          <w:marTop w:val="0"/>
                          <w:marBottom w:val="0"/>
                          <w:divBdr>
                            <w:top w:val="none" w:sz="0" w:space="0" w:color="auto"/>
                            <w:left w:val="none" w:sz="0" w:space="0" w:color="auto"/>
                            <w:bottom w:val="none" w:sz="0" w:space="0" w:color="auto"/>
                            <w:right w:val="none" w:sz="0" w:space="0" w:color="auto"/>
                          </w:divBdr>
                          <w:divsChild>
                            <w:div w:id="1410468814">
                              <w:marLeft w:val="0"/>
                              <w:marRight w:val="0"/>
                              <w:marTop w:val="0"/>
                              <w:marBottom w:val="0"/>
                              <w:divBdr>
                                <w:top w:val="none" w:sz="0" w:space="0" w:color="auto"/>
                                <w:left w:val="none" w:sz="0" w:space="0" w:color="auto"/>
                                <w:bottom w:val="none" w:sz="0" w:space="0" w:color="auto"/>
                                <w:right w:val="none" w:sz="0" w:space="0" w:color="auto"/>
                              </w:divBdr>
                            </w:div>
                            <w:div w:id="1564633227">
                              <w:marLeft w:val="0"/>
                              <w:marRight w:val="0"/>
                              <w:marTop w:val="0"/>
                              <w:marBottom w:val="0"/>
                              <w:divBdr>
                                <w:top w:val="none" w:sz="0" w:space="0" w:color="auto"/>
                                <w:left w:val="none" w:sz="0" w:space="0" w:color="auto"/>
                                <w:bottom w:val="none" w:sz="0" w:space="0" w:color="auto"/>
                                <w:right w:val="none" w:sz="0" w:space="0" w:color="auto"/>
                              </w:divBdr>
                            </w:div>
                          </w:divsChild>
                        </w:div>
                        <w:div w:id="2070683777">
                          <w:marLeft w:val="0"/>
                          <w:marRight w:val="0"/>
                          <w:marTop w:val="0"/>
                          <w:marBottom w:val="0"/>
                          <w:divBdr>
                            <w:top w:val="none" w:sz="0" w:space="0" w:color="auto"/>
                            <w:left w:val="none" w:sz="0" w:space="0" w:color="auto"/>
                            <w:bottom w:val="none" w:sz="0" w:space="0" w:color="auto"/>
                            <w:right w:val="none" w:sz="0" w:space="0" w:color="auto"/>
                          </w:divBdr>
                          <w:divsChild>
                            <w:div w:id="794912989">
                              <w:marLeft w:val="0"/>
                              <w:marRight w:val="0"/>
                              <w:marTop w:val="0"/>
                              <w:marBottom w:val="0"/>
                              <w:divBdr>
                                <w:top w:val="none" w:sz="0" w:space="0" w:color="auto"/>
                                <w:left w:val="none" w:sz="0" w:space="0" w:color="auto"/>
                                <w:bottom w:val="none" w:sz="0" w:space="0" w:color="auto"/>
                                <w:right w:val="none" w:sz="0" w:space="0" w:color="auto"/>
                              </w:divBdr>
                            </w:div>
                          </w:divsChild>
                        </w:div>
                        <w:div w:id="167641906">
                          <w:marLeft w:val="0"/>
                          <w:marRight w:val="0"/>
                          <w:marTop w:val="0"/>
                          <w:marBottom w:val="0"/>
                          <w:divBdr>
                            <w:top w:val="none" w:sz="0" w:space="0" w:color="auto"/>
                            <w:left w:val="none" w:sz="0" w:space="0" w:color="auto"/>
                            <w:bottom w:val="none" w:sz="0" w:space="0" w:color="auto"/>
                            <w:right w:val="none" w:sz="0" w:space="0" w:color="auto"/>
                          </w:divBdr>
                          <w:divsChild>
                            <w:div w:id="2015643076">
                              <w:marLeft w:val="0"/>
                              <w:marRight w:val="0"/>
                              <w:marTop w:val="0"/>
                              <w:marBottom w:val="0"/>
                              <w:divBdr>
                                <w:top w:val="none" w:sz="0" w:space="0" w:color="auto"/>
                                <w:left w:val="none" w:sz="0" w:space="0" w:color="auto"/>
                                <w:bottom w:val="none" w:sz="0" w:space="0" w:color="auto"/>
                                <w:right w:val="none" w:sz="0" w:space="0" w:color="auto"/>
                              </w:divBdr>
                            </w:div>
                          </w:divsChild>
                        </w:div>
                        <w:div w:id="1164124837">
                          <w:marLeft w:val="0"/>
                          <w:marRight w:val="0"/>
                          <w:marTop w:val="0"/>
                          <w:marBottom w:val="0"/>
                          <w:divBdr>
                            <w:top w:val="none" w:sz="0" w:space="0" w:color="auto"/>
                            <w:left w:val="none" w:sz="0" w:space="0" w:color="auto"/>
                            <w:bottom w:val="none" w:sz="0" w:space="0" w:color="auto"/>
                            <w:right w:val="none" w:sz="0" w:space="0" w:color="auto"/>
                          </w:divBdr>
                          <w:divsChild>
                            <w:div w:id="654649132">
                              <w:marLeft w:val="0"/>
                              <w:marRight w:val="0"/>
                              <w:marTop w:val="0"/>
                              <w:marBottom w:val="0"/>
                              <w:divBdr>
                                <w:top w:val="none" w:sz="0" w:space="0" w:color="auto"/>
                                <w:left w:val="none" w:sz="0" w:space="0" w:color="auto"/>
                                <w:bottom w:val="none" w:sz="0" w:space="0" w:color="auto"/>
                                <w:right w:val="none" w:sz="0" w:space="0" w:color="auto"/>
                              </w:divBdr>
                            </w:div>
                          </w:divsChild>
                        </w:div>
                        <w:div w:id="500043671">
                          <w:marLeft w:val="0"/>
                          <w:marRight w:val="0"/>
                          <w:marTop w:val="0"/>
                          <w:marBottom w:val="0"/>
                          <w:divBdr>
                            <w:top w:val="none" w:sz="0" w:space="0" w:color="auto"/>
                            <w:left w:val="none" w:sz="0" w:space="0" w:color="auto"/>
                            <w:bottom w:val="none" w:sz="0" w:space="0" w:color="auto"/>
                            <w:right w:val="none" w:sz="0" w:space="0" w:color="auto"/>
                          </w:divBdr>
                          <w:divsChild>
                            <w:div w:id="659887336">
                              <w:marLeft w:val="0"/>
                              <w:marRight w:val="0"/>
                              <w:marTop w:val="0"/>
                              <w:marBottom w:val="0"/>
                              <w:divBdr>
                                <w:top w:val="none" w:sz="0" w:space="0" w:color="auto"/>
                                <w:left w:val="none" w:sz="0" w:space="0" w:color="auto"/>
                                <w:bottom w:val="none" w:sz="0" w:space="0" w:color="auto"/>
                                <w:right w:val="none" w:sz="0" w:space="0" w:color="auto"/>
                              </w:divBdr>
                            </w:div>
                          </w:divsChild>
                        </w:div>
                        <w:div w:id="1834489840">
                          <w:marLeft w:val="0"/>
                          <w:marRight w:val="0"/>
                          <w:marTop w:val="0"/>
                          <w:marBottom w:val="0"/>
                          <w:divBdr>
                            <w:top w:val="none" w:sz="0" w:space="0" w:color="auto"/>
                            <w:left w:val="none" w:sz="0" w:space="0" w:color="auto"/>
                            <w:bottom w:val="none" w:sz="0" w:space="0" w:color="auto"/>
                            <w:right w:val="none" w:sz="0" w:space="0" w:color="auto"/>
                          </w:divBdr>
                          <w:divsChild>
                            <w:div w:id="432825281">
                              <w:marLeft w:val="0"/>
                              <w:marRight w:val="0"/>
                              <w:marTop w:val="0"/>
                              <w:marBottom w:val="0"/>
                              <w:divBdr>
                                <w:top w:val="none" w:sz="0" w:space="0" w:color="auto"/>
                                <w:left w:val="none" w:sz="0" w:space="0" w:color="auto"/>
                                <w:bottom w:val="none" w:sz="0" w:space="0" w:color="auto"/>
                                <w:right w:val="none" w:sz="0" w:space="0" w:color="auto"/>
                              </w:divBdr>
                            </w:div>
                            <w:div w:id="133375959">
                              <w:marLeft w:val="0"/>
                              <w:marRight w:val="0"/>
                              <w:marTop w:val="0"/>
                              <w:marBottom w:val="0"/>
                              <w:divBdr>
                                <w:top w:val="none" w:sz="0" w:space="0" w:color="auto"/>
                                <w:left w:val="none" w:sz="0" w:space="0" w:color="auto"/>
                                <w:bottom w:val="none" w:sz="0" w:space="0" w:color="auto"/>
                                <w:right w:val="none" w:sz="0" w:space="0" w:color="auto"/>
                              </w:divBdr>
                            </w:div>
                          </w:divsChild>
                        </w:div>
                        <w:div w:id="2003073527">
                          <w:marLeft w:val="0"/>
                          <w:marRight w:val="0"/>
                          <w:marTop w:val="0"/>
                          <w:marBottom w:val="0"/>
                          <w:divBdr>
                            <w:top w:val="none" w:sz="0" w:space="0" w:color="auto"/>
                            <w:left w:val="none" w:sz="0" w:space="0" w:color="auto"/>
                            <w:bottom w:val="none" w:sz="0" w:space="0" w:color="auto"/>
                            <w:right w:val="none" w:sz="0" w:space="0" w:color="auto"/>
                          </w:divBdr>
                          <w:divsChild>
                            <w:div w:id="1405297506">
                              <w:marLeft w:val="0"/>
                              <w:marRight w:val="0"/>
                              <w:marTop w:val="0"/>
                              <w:marBottom w:val="0"/>
                              <w:divBdr>
                                <w:top w:val="none" w:sz="0" w:space="0" w:color="auto"/>
                                <w:left w:val="none" w:sz="0" w:space="0" w:color="auto"/>
                                <w:bottom w:val="none" w:sz="0" w:space="0" w:color="auto"/>
                                <w:right w:val="none" w:sz="0" w:space="0" w:color="auto"/>
                              </w:divBdr>
                            </w:div>
                          </w:divsChild>
                        </w:div>
                        <w:div w:id="1719158632">
                          <w:marLeft w:val="0"/>
                          <w:marRight w:val="0"/>
                          <w:marTop w:val="0"/>
                          <w:marBottom w:val="0"/>
                          <w:divBdr>
                            <w:top w:val="none" w:sz="0" w:space="0" w:color="auto"/>
                            <w:left w:val="none" w:sz="0" w:space="0" w:color="auto"/>
                            <w:bottom w:val="none" w:sz="0" w:space="0" w:color="auto"/>
                            <w:right w:val="none" w:sz="0" w:space="0" w:color="auto"/>
                          </w:divBdr>
                          <w:divsChild>
                            <w:div w:id="828398344">
                              <w:marLeft w:val="0"/>
                              <w:marRight w:val="0"/>
                              <w:marTop w:val="0"/>
                              <w:marBottom w:val="0"/>
                              <w:divBdr>
                                <w:top w:val="none" w:sz="0" w:space="0" w:color="auto"/>
                                <w:left w:val="none" w:sz="0" w:space="0" w:color="auto"/>
                                <w:bottom w:val="none" w:sz="0" w:space="0" w:color="auto"/>
                                <w:right w:val="none" w:sz="0" w:space="0" w:color="auto"/>
                              </w:divBdr>
                            </w:div>
                          </w:divsChild>
                        </w:div>
                        <w:div w:id="64379469">
                          <w:marLeft w:val="0"/>
                          <w:marRight w:val="0"/>
                          <w:marTop w:val="0"/>
                          <w:marBottom w:val="0"/>
                          <w:divBdr>
                            <w:top w:val="none" w:sz="0" w:space="0" w:color="auto"/>
                            <w:left w:val="none" w:sz="0" w:space="0" w:color="auto"/>
                            <w:bottom w:val="none" w:sz="0" w:space="0" w:color="auto"/>
                            <w:right w:val="none" w:sz="0" w:space="0" w:color="auto"/>
                          </w:divBdr>
                          <w:divsChild>
                            <w:div w:id="199729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862365">
              <w:marLeft w:val="0"/>
              <w:marRight w:val="0"/>
              <w:marTop w:val="0"/>
              <w:marBottom w:val="0"/>
              <w:divBdr>
                <w:top w:val="none" w:sz="0" w:space="0" w:color="auto"/>
                <w:left w:val="none" w:sz="0" w:space="0" w:color="auto"/>
                <w:bottom w:val="none" w:sz="0" w:space="0" w:color="auto"/>
                <w:right w:val="none" w:sz="0" w:space="0" w:color="auto"/>
              </w:divBdr>
              <w:divsChild>
                <w:div w:id="1678313934">
                  <w:marLeft w:val="0"/>
                  <w:marRight w:val="0"/>
                  <w:marTop w:val="0"/>
                  <w:marBottom w:val="0"/>
                  <w:divBdr>
                    <w:top w:val="none" w:sz="0" w:space="0" w:color="auto"/>
                    <w:left w:val="none" w:sz="0" w:space="0" w:color="auto"/>
                    <w:bottom w:val="none" w:sz="0" w:space="0" w:color="auto"/>
                    <w:right w:val="none" w:sz="0" w:space="0" w:color="auto"/>
                  </w:divBdr>
                  <w:divsChild>
                    <w:div w:id="328800524">
                      <w:marLeft w:val="0"/>
                      <w:marRight w:val="0"/>
                      <w:marTop w:val="0"/>
                      <w:marBottom w:val="0"/>
                      <w:divBdr>
                        <w:top w:val="none" w:sz="0" w:space="0" w:color="auto"/>
                        <w:left w:val="none" w:sz="0" w:space="0" w:color="auto"/>
                        <w:bottom w:val="none" w:sz="0" w:space="0" w:color="auto"/>
                        <w:right w:val="none" w:sz="0" w:space="0" w:color="auto"/>
                      </w:divBdr>
                    </w:div>
                  </w:divsChild>
                </w:div>
                <w:div w:id="194077381">
                  <w:marLeft w:val="0"/>
                  <w:marRight w:val="0"/>
                  <w:marTop w:val="0"/>
                  <w:marBottom w:val="0"/>
                  <w:divBdr>
                    <w:top w:val="none" w:sz="0" w:space="0" w:color="auto"/>
                    <w:left w:val="none" w:sz="0" w:space="0" w:color="auto"/>
                    <w:bottom w:val="none" w:sz="0" w:space="0" w:color="auto"/>
                    <w:right w:val="none" w:sz="0" w:space="0" w:color="auto"/>
                  </w:divBdr>
                  <w:divsChild>
                    <w:div w:id="1880891711">
                      <w:marLeft w:val="0"/>
                      <w:marRight w:val="0"/>
                      <w:marTop w:val="0"/>
                      <w:marBottom w:val="0"/>
                      <w:divBdr>
                        <w:top w:val="none" w:sz="0" w:space="0" w:color="auto"/>
                        <w:left w:val="none" w:sz="0" w:space="0" w:color="auto"/>
                        <w:bottom w:val="none" w:sz="0" w:space="0" w:color="auto"/>
                        <w:right w:val="none" w:sz="0" w:space="0" w:color="auto"/>
                      </w:divBdr>
                    </w:div>
                  </w:divsChild>
                </w:div>
                <w:div w:id="852887142">
                  <w:marLeft w:val="0"/>
                  <w:marRight w:val="0"/>
                  <w:marTop w:val="0"/>
                  <w:marBottom w:val="0"/>
                  <w:divBdr>
                    <w:top w:val="none" w:sz="0" w:space="0" w:color="auto"/>
                    <w:left w:val="none" w:sz="0" w:space="0" w:color="auto"/>
                    <w:bottom w:val="none" w:sz="0" w:space="0" w:color="auto"/>
                    <w:right w:val="none" w:sz="0" w:space="0" w:color="auto"/>
                  </w:divBdr>
                  <w:divsChild>
                    <w:div w:id="199822932">
                      <w:marLeft w:val="0"/>
                      <w:marRight w:val="0"/>
                      <w:marTop w:val="0"/>
                      <w:marBottom w:val="0"/>
                      <w:divBdr>
                        <w:top w:val="none" w:sz="0" w:space="0" w:color="auto"/>
                        <w:left w:val="none" w:sz="0" w:space="0" w:color="auto"/>
                        <w:bottom w:val="none" w:sz="0" w:space="0" w:color="auto"/>
                        <w:right w:val="none" w:sz="0" w:space="0" w:color="auto"/>
                      </w:divBdr>
                    </w:div>
                  </w:divsChild>
                </w:div>
                <w:div w:id="1590697887">
                  <w:marLeft w:val="0"/>
                  <w:marRight w:val="0"/>
                  <w:marTop w:val="0"/>
                  <w:marBottom w:val="0"/>
                  <w:divBdr>
                    <w:top w:val="none" w:sz="0" w:space="0" w:color="auto"/>
                    <w:left w:val="none" w:sz="0" w:space="0" w:color="auto"/>
                    <w:bottom w:val="none" w:sz="0" w:space="0" w:color="auto"/>
                    <w:right w:val="none" w:sz="0" w:space="0" w:color="auto"/>
                  </w:divBdr>
                  <w:divsChild>
                    <w:div w:id="646596522">
                      <w:marLeft w:val="0"/>
                      <w:marRight w:val="0"/>
                      <w:marTop w:val="0"/>
                      <w:marBottom w:val="0"/>
                      <w:divBdr>
                        <w:top w:val="none" w:sz="0" w:space="0" w:color="auto"/>
                        <w:left w:val="none" w:sz="0" w:space="0" w:color="auto"/>
                        <w:bottom w:val="none" w:sz="0" w:space="0" w:color="auto"/>
                        <w:right w:val="none" w:sz="0" w:space="0" w:color="auto"/>
                      </w:divBdr>
                    </w:div>
                  </w:divsChild>
                </w:div>
                <w:div w:id="552741618">
                  <w:marLeft w:val="0"/>
                  <w:marRight w:val="0"/>
                  <w:marTop w:val="0"/>
                  <w:marBottom w:val="0"/>
                  <w:divBdr>
                    <w:top w:val="none" w:sz="0" w:space="0" w:color="auto"/>
                    <w:left w:val="none" w:sz="0" w:space="0" w:color="auto"/>
                    <w:bottom w:val="none" w:sz="0" w:space="0" w:color="auto"/>
                    <w:right w:val="none" w:sz="0" w:space="0" w:color="auto"/>
                  </w:divBdr>
                  <w:divsChild>
                    <w:div w:id="1873035353">
                      <w:marLeft w:val="0"/>
                      <w:marRight w:val="0"/>
                      <w:marTop w:val="0"/>
                      <w:marBottom w:val="0"/>
                      <w:divBdr>
                        <w:top w:val="none" w:sz="0" w:space="0" w:color="auto"/>
                        <w:left w:val="none" w:sz="0" w:space="0" w:color="auto"/>
                        <w:bottom w:val="none" w:sz="0" w:space="0" w:color="auto"/>
                        <w:right w:val="none" w:sz="0" w:space="0" w:color="auto"/>
                      </w:divBdr>
                      <w:divsChild>
                        <w:div w:id="881869081">
                          <w:marLeft w:val="0"/>
                          <w:marRight w:val="0"/>
                          <w:marTop w:val="0"/>
                          <w:marBottom w:val="0"/>
                          <w:divBdr>
                            <w:top w:val="none" w:sz="0" w:space="0" w:color="auto"/>
                            <w:left w:val="none" w:sz="0" w:space="0" w:color="auto"/>
                            <w:bottom w:val="none" w:sz="0" w:space="0" w:color="auto"/>
                            <w:right w:val="none" w:sz="0" w:space="0" w:color="auto"/>
                          </w:divBdr>
                        </w:div>
                        <w:div w:id="188895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541245">
      <w:bodyDiv w:val="1"/>
      <w:marLeft w:val="0"/>
      <w:marRight w:val="0"/>
      <w:marTop w:val="0"/>
      <w:marBottom w:val="0"/>
      <w:divBdr>
        <w:top w:val="none" w:sz="0" w:space="0" w:color="auto"/>
        <w:left w:val="none" w:sz="0" w:space="0" w:color="auto"/>
        <w:bottom w:val="none" w:sz="0" w:space="0" w:color="auto"/>
        <w:right w:val="none" w:sz="0" w:space="0" w:color="auto"/>
      </w:divBdr>
      <w:divsChild>
        <w:div w:id="428938967">
          <w:marLeft w:val="0"/>
          <w:marRight w:val="0"/>
          <w:marTop w:val="0"/>
          <w:marBottom w:val="0"/>
          <w:divBdr>
            <w:top w:val="none" w:sz="0" w:space="0" w:color="auto"/>
            <w:left w:val="none" w:sz="0" w:space="0" w:color="auto"/>
            <w:bottom w:val="none" w:sz="0" w:space="0" w:color="auto"/>
            <w:right w:val="none" w:sz="0" w:space="0" w:color="auto"/>
          </w:divBdr>
          <w:divsChild>
            <w:div w:id="646008601">
              <w:marLeft w:val="0"/>
              <w:marRight w:val="0"/>
              <w:marTop w:val="0"/>
              <w:marBottom w:val="0"/>
              <w:divBdr>
                <w:top w:val="none" w:sz="0" w:space="0" w:color="auto"/>
                <w:left w:val="none" w:sz="0" w:space="0" w:color="auto"/>
                <w:bottom w:val="none" w:sz="0" w:space="0" w:color="auto"/>
                <w:right w:val="none" w:sz="0" w:space="0" w:color="auto"/>
              </w:divBdr>
              <w:divsChild>
                <w:div w:id="499463810">
                  <w:marLeft w:val="0"/>
                  <w:marRight w:val="0"/>
                  <w:marTop w:val="0"/>
                  <w:marBottom w:val="0"/>
                  <w:divBdr>
                    <w:top w:val="none" w:sz="0" w:space="0" w:color="auto"/>
                    <w:left w:val="none" w:sz="0" w:space="0" w:color="auto"/>
                    <w:bottom w:val="none" w:sz="0" w:space="0" w:color="auto"/>
                    <w:right w:val="none" w:sz="0" w:space="0" w:color="auto"/>
                  </w:divBdr>
                  <w:divsChild>
                    <w:div w:id="746808404">
                      <w:marLeft w:val="0"/>
                      <w:marRight w:val="0"/>
                      <w:marTop w:val="0"/>
                      <w:marBottom w:val="0"/>
                      <w:divBdr>
                        <w:top w:val="none" w:sz="0" w:space="0" w:color="auto"/>
                        <w:left w:val="none" w:sz="0" w:space="0" w:color="auto"/>
                        <w:bottom w:val="none" w:sz="0" w:space="0" w:color="auto"/>
                        <w:right w:val="none" w:sz="0" w:space="0" w:color="auto"/>
                      </w:divBdr>
                      <w:divsChild>
                        <w:div w:id="354962093">
                          <w:marLeft w:val="0"/>
                          <w:marRight w:val="0"/>
                          <w:marTop w:val="0"/>
                          <w:marBottom w:val="0"/>
                          <w:divBdr>
                            <w:top w:val="none" w:sz="0" w:space="0" w:color="auto"/>
                            <w:left w:val="none" w:sz="0" w:space="0" w:color="auto"/>
                            <w:bottom w:val="none" w:sz="0" w:space="0" w:color="auto"/>
                            <w:right w:val="none" w:sz="0" w:space="0" w:color="auto"/>
                          </w:divBdr>
                        </w:div>
                        <w:div w:id="400023">
                          <w:marLeft w:val="0"/>
                          <w:marRight w:val="0"/>
                          <w:marTop w:val="0"/>
                          <w:marBottom w:val="0"/>
                          <w:divBdr>
                            <w:top w:val="none" w:sz="0" w:space="0" w:color="auto"/>
                            <w:left w:val="none" w:sz="0" w:space="0" w:color="auto"/>
                            <w:bottom w:val="none" w:sz="0" w:space="0" w:color="auto"/>
                            <w:right w:val="none" w:sz="0" w:space="0" w:color="auto"/>
                          </w:divBdr>
                          <w:divsChild>
                            <w:div w:id="1345286325">
                              <w:marLeft w:val="0"/>
                              <w:marRight w:val="0"/>
                              <w:marTop w:val="0"/>
                              <w:marBottom w:val="0"/>
                              <w:divBdr>
                                <w:top w:val="none" w:sz="0" w:space="0" w:color="auto"/>
                                <w:left w:val="none" w:sz="0" w:space="0" w:color="auto"/>
                                <w:bottom w:val="none" w:sz="0" w:space="0" w:color="auto"/>
                                <w:right w:val="none" w:sz="0" w:space="0" w:color="auto"/>
                              </w:divBdr>
                              <w:divsChild>
                                <w:div w:id="1731072380">
                                  <w:marLeft w:val="0"/>
                                  <w:marRight w:val="0"/>
                                  <w:marTop w:val="0"/>
                                  <w:marBottom w:val="0"/>
                                  <w:divBdr>
                                    <w:top w:val="none" w:sz="0" w:space="0" w:color="auto"/>
                                    <w:left w:val="none" w:sz="0" w:space="0" w:color="auto"/>
                                    <w:bottom w:val="none" w:sz="0" w:space="0" w:color="auto"/>
                                    <w:right w:val="none" w:sz="0" w:space="0" w:color="auto"/>
                                  </w:divBdr>
                                </w:div>
                              </w:divsChild>
                            </w:div>
                            <w:div w:id="870336373">
                              <w:marLeft w:val="0"/>
                              <w:marRight w:val="0"/>
                              <w:marTop w:val="0"/>
                              <w:marBottom w:val="0"/>
                              <w:divBdr>
                                <w:top w:val="none" w:sz="0" w:space="0" w:color="auto"/>
                                <w:left w:val="none" w:sz="0" w:space="0" w:color="auto"/>
                                <w:bottom w:val="none" w:sz="0" w:space="0" w:color="auto"/>
                                <w:right w:val="none" w:sz="0" w:space="0" w:color="auto"/>
                              </w:divBdr>
                              <w:divsChild>
                                <w:div w:id="2028478871">
                                  <w:marLeft w:val="0"/>
                                  <w:marRight w:val="0"/>
                                  <w:marTop w:val="0"/>
                                  <w:marBottom w:val="0"/>
                                  <w:divBdr>
                                    <w:top w:val="none" w:sz="0" w:space="0" w:color="auto"/>
                                    <w:left w:val="none" w:sz="0" w:space="0" w:color="auto"/>
                                    <w:bottom w:val="none" w:sz="0" w:space="0" w:color="auto"/>
                                    <w:right w:val="none" w:sz="0" w:space="0" w:color="auto"/>
                                  </w:divBdr>
                                </w:div>
                              </w:divsChild>
                            </w:div>
                            <w:div w:id="1420521977">
                              <w:marLeft w:val="0"/>
                              <w:marRight w:val="0"/>
                              <w:marTop w:val="0"/>
                              <w:marBottom w:val="0"/>
                              <w:divBdr>
                                <w:top w:val="none" w:sz="0" w:space="0" w:color="auto"/>
                                <w:left w:val="none" w:sz="0" w:space="0" w:color="auto"/>
                                <w:bottom w:val="none" w:sz="0" w:space="0" w:color="auto"/>
                                <w:right w:val="none" w:sz="0" w:space="0" w:color="auto"/>
                              </w:divBdr>
                              <w:divsChild>
                                <w:div w:id="1721905341">
                                  <w:marLeft w:val="0"/>
                                  <w:marRight w:val="0"/>
                                  <w:marTop w:val="0"/>
                                  <w:marBottom w:val="0"/>
                                  <w:divBdr>
                                    <w:top w:val="none" w:sz="0" w:space="0" w:color="auto"/>
                                    <w:left w:val="none" w:sz="0" w:space="0" w:color="auto"/>
                                    <w:bottom w:val="none" w:sz="0" w:space="0" w:color="auto"/>
                                    <w:right w:val="none" w:sz="0" w:space="0" w:color="auto"/>
                                  </w:divBdr>
                                </w:div>
                              </w:divsChild>
                            </w:div>
                            <w:div w:id="56130209">
                              <w:marLeft w:val="0"/>
                              <w:marRight w:val="0"/>
                              <w:marTop w:val="0"/>
                              <w:marBottom w:val="0"/>
                              <w:divBdr>
                                <w:top w:val="none" w:sz="0" w:space="0" w:color="auto"/>
                                <w:left w:val="none" w:sz="0" w:space="0" w:color="auto"/>
                                <w:bottom w:val="none" w:sz="0" w:space="0" w:color="auto"/>
                                <w:right w:val="none" w:sz="0" w:space="0" w:color="auto"/>
                              </w:divBdr>
                              <w:divsChild>
                                <w:div w:id="200242735">
                                  <w:marLeft w:val="0"/>
                                  <w:marRight w:val="0"/>
                                  <w:marTop w:val="0"/>
                                  <w:marBottom w:val="0"/>
                                  <w:divBdr>
                                    <w:top w:val="none" w:sz="0" w:space="0" w:color="auto"/>
                                    <w:left w:val="none" w:sz="0" w:space="0" w:color="auto"/>
                                    <w:bottom w:val="none" w:sz="0" w:space="0" w:color="auto"/>
                                    <w:right w:val="none" w:sz="0" w:space="0" w:color="auto"/>
                                  </w:divBdr>
                                </w:div>
                              </w:divsChild>
                            </w:div>
                            <w:div w:id="869103493">
                              <w:marLeft w:val="0"/>
                              <w:marRight w:val="0"/>
                              <w:marTop w:val="0"/>
                              <w:marBottom w:val="0"/>
                              <w:divBdr>
                                <w:top w:val="none" w:sz="0" w:space="0" w:color="auto"/>
                                <w:left w:val="none" w:sz="0" w:space="0" w:color="auto"/>
                                <w:bottom w:val="none" w:sz="0" w:space="0" w:color="auto"/>
                                <w:right w:val="none" w:sz="0" w:space="0" w:color="auto"/>
                              </w:divBdr>
                              <w:divsChild>
                                <w:div w:id="278487165">
                                  <w:marLeft w:val="0"/>
                                  <w:marRight w:val="0"/>
                                  <w:marTop w:val="0"/>
                                  <w:marBottom w:val="0"/>
                                  <w:divBdr>
                                    <w:top w:val="none" w:sz="0" w:space="0" w:color="auto"/>
                                    <w:left w:val="none" w:sz="0" w:space="0" w:color="auto"/>
                                    <w:bottom w:val="none" w:sz="0" w:space="0" w:color="auto"/>
                                    <w:right w:val="none" w:sz="0" w:space="0" w:color="auto"/>
                                  </w:divBdr>
                                </w:div>
                              </w:divsChild>
                            </w:div>
                            <w:div w:id="1802115281">
                              <w:marLeft w:val="0"/>
                              <w:marRight w:val="0"/>
                              <w:marTop w:val="0"/>
                              <w:marBottom w:val="0"/>
                              <w:divBdr>
                                <w:top w:val="none" w:sz="0" w:space="0" w:color="auto"/>
                                <w:left w:val="none" w:sz="0" w:space="0" w:color="auto"/>
                                <w:bottom w:val="none" w:sz="0" w:space="0" w:color="auto"/>
                                <w:right w:val="none" w:sz="0" w:space="0" w:color="auto"/>
                              </w:divBdr>
                              <w:divsChild>
                                <w:div w:id="1363281826">
                                  <w:marLeft w:val="0"/>
                                  <w:marRight w:val="0"/>
                                  <w:marTop w:val="0"/>
                                  <w:marBottom w:val="0"/>
                                  <w:divBdr>
                                    <w:top w:val="none" w:sz="0" w:space="0" w:color="auto"/>
                                    <w:left w:val="none" w:sz="0" w:space="0" w:color="auto"/>
                                    <w:bottom w:val="none" w:sz="0" w:space="0" w:color="auto"/>
                                    <w:right w:val="none" w:sz="0" w:space="0" w:color="auto"/>
                                  </w:divBdr>
                                </w:div>
                              </w:divsChild>
                            </w:div>
                            <w:div w:id="1559516083">
                              <w:marLeft w:val="0"/>
                              <w:marRight w:val="0"/>
                              <w:marTop w:val="0"/>
                              <w:marBottom w:val="0"/>
                              <w:divBdr>
                                <w:top w:val="none" w:sz="0" w:space="0" w:color="auto"/>
                                <w:left w:val="none" w:sz="0" w:space="0" w:color="auto"/>
                                <w:bottom w:val="none" w:sz="0" w:space="0" w:color="auto"/>
                                <w:right w:val="none" w:sz="0" w:space="0" w:color="auto"/>
                              </w:divBdr>
                              <w:divsChild>
                                <w:div w:id="382944016">
                                  <w:marLeft w:val="0"/>
                                  <w:marRight w:val="0"/>
                                  <w:marTop w:val="0"/>
                                  <w:marBottom w:val="0"/>
                                  <w:divBdr>
                                    <w:top w:val="none" w:sz="0" w:space="0" w:color="auto"/>
                                    <w:left w:val="none" w:sz="0" w:space="0" w:color="auto"/>
                                    <w:bottom w:val="none" w:sz="0" w:space="0" w:color="auto"/>
                                    <w:right w:val="none" w:sz="0" w:space="0" w:color="auto"/>
                                  </w:divBdr>
                                </w:div>
                              </w:divsChild>
                            </w:div>
                            <w:div w:id="994991948">
                              <w:marLeft w:val="0"/>
                              <w:marRight w:val="0"/>
                              <w:marTop w:val="0"/>
                              <w:marBottom w:val="0"/>
                              <w:divBdr>
                                <w:top w:val="none" w:sz="0" w:space="0" w:color="auto"/>
                                <w:left w:val="none" w:sz="0" w:space="0" w:color="auto"/>
                                <w:bottom w:val="none" w:sz="0" w:space="0" w:color="auto"/>
                                <w:right w:val="none" w:sz="0" w:space="0" w:color="auto"/>
                              </w:divBdr>
                              <w:divsChild>
                                <w:div w:id="637497887">
                                  <w:marLeft w:val="0"/>
                                  <w:marRight w:val="0"/>
                                  <w:marTop w:val="0"/>
                                  <w:marBottom w:val="0"/>
                                  <w:divBdr>
                                    <w:top w:val="none" w:sz="0" w:space="0" w:color="auto"/>
                                    <w:left w:val="none" w:sz="0" w:space="0" w:color="auto"/>
                                    <w:bottom w:val="none" w:sz="0" w:space="0" w:color="auto"/>
                                    <w:right w:val="none" w:sz="0" w:space="0" w:color="auto"/>
                                  </w:divBdr>
                                </w:div>
                              </w:divsChild>
                            </w:div>
                            <w:div w:id="816341031">
                              <w:marLeft w:val="0"/>
                              <w:marRight w:val="0"/>
                              <w:marTop w:val="0"/>
                              <w:marBottom w:val="0"/>
                              <w:divBdr>
                                <w:top w:val="none" w:sz="0" w:space="0" w:color="auto"/>
                                <w:left w:val="none" w:sz="0" w:space="0" w:color="auto"/>
                                <w:bottom w:val="none" w:sz="0" w:space="0" w:color="auto"/>
                                <w:right w:val="none" w:sz="0" w:space="0" w:color="auto"/>
                              </w:divBdr>
                              <w:divsChild>
                                <w:div w:id="2093503874">
                                  <w:marLeft w:val="0"/>
                                  <w:marRight w:val="0"/>
                                  <w:marTop w:val="0"/>
                                  <w:marBottom w:val="0"/>
                                  <w:divBdr>
                                    <w:top w:val="none" w:sz="0" w:space="0" w:color="auto"/>
                                    <w:left w:val="none" w:sz="0" w:space="0" w:color="auto"/>
                                    <w:bottom w:val="none" w:sz="0" w:space="0" w:color="auto"/>
                                    <w:right w:val="none" w:sz="0" w:space="0" w:color="auto"/>
                                  </w:divBdr>
                                </w:div>
                                <w:div w:id="2056080120">
                                  <w:marLeft w:val="0"/>
                                  <w:marRight w:val="0"/>
                                  <w:marTop w:val="0"/>
                                  <w:marBottom w:val="0"/>
                                  <w:divBdr>
                                    <w:top w:val="none" w:sz="0" w:space="0" w:color="auto"/>
                                    <w:left w:val="none" w:sz="0" w:space="0" w:color="auto"/>
                                    <w:bottom w:val="none" w:sz="0" w:space="0" w:color="auto"/>
                                    <w:right w:val="none" w:sz="0" w:space="0" w:color="auto"/>
                                  </w:divBdr>
                                </w:div>
                              </w:divsChild>
                            </w:div>
                            <w:div w:id="607391148">
                              <w:marLeft w:val="0"/>
                              <w:marRight w:val="0"/>
                              <w:marTop w:val="0"/>
                              <w:marBottom w:val="0"/>
                              <w:divBdr>
                                <w:top w:val="none" w:sz="0" w:space="0" w:color="auto"/>
                                <w:left w:val="none" w:sz="0" w:space="0" w:color="auto"/>
                                <w:bottom w:val="none" w:sz="0" w:space="0" w:color="auto"/>
                                <w:right w:val="none" w:sz="0" w:space="0" w:color="auto"/>
                              </w:divBdr>
                              <w:divsChild>
                                <w:div w:id="1725256097">
                                  <w:marLeft w:val="0"/>
                                  <w:marRight w:val="0"/>
                                  <w:marTop w:val="0"/>
                                  <w:marBottom w:val="0"/>
                                  <w:divBdr>
                                    <w:top w:val="none" w:sz="0" w:space="0" w:color="auto"/>
                                    <w:left w:val="none" w:sz="0" w:space="0" w:color="auto"/>
                                    <w:bottom w:val="none" w:sz="0" w:space="0" w:color="auto"/>
                                    <w:right w:val="none" w:sz="0" w:space="0" w:color="auto"/>
                                  </w:divBdr>
                                </w:div>
                              </w:divsChild>
                            </w:div>
                            <w:div w:id="610741452">
                              <w:marLeft w:val="0"/>
                              <w:marRight w:val="0"/>
                              <w:marTop w:val="0"/>
                              <w:marBottom w:val="0"/>
                              <w:divBdr>
                                <w:top w:val="none" w:sz="0" w:space="0" w:color="auto"/>
                                <w:left w:val="none" w:sz="0" w:space="0" w:color="auto"/>
                                <w:bottom w:val="none" w:sz="0" w:space="0" w:color="auto"/>
                                <w:right w:val="none" w:sz="0" w:space="0" w:color="auto"/>
                              </w:divBdr>
                              <w:divsChild>
                                <w:div w:id="174854433">
                                  <w:marLeft w:val="0"/>
                                  <w:marRight w:val="0"/>
                                  <w:marTop w:val="0"/>
                                  <w:marBottom w:val="0"/>
                                  <w:divBdr>
                                    <w:top w:val="none" w:sz="0" w:space="0" w:color="auto"/>
                                    <w:left w:val="none" w:sz="0" w:space="0" w:color="auto"/>
                                    <w:bottom w:val="none" w:sz="0" w:space="0" w:color="auto"/>
                                    <w:right w:val="none" w:sz="0" w:space="0" w:color="auto"/>
                                  </w:divBdr>
                                </w:div>
                              </w:divsChild>
                            </w:div>
                            <w:div w:id="1855148632">
                              <w:marLeft w:val="0"/>
                              <w:marRight w:val="0"/>
                              <w:marTop w:val="0"/>
                              <w:marBottom w:val="0"/>
                              <w:divBdr>
                                <w:top w:val="none" w:sz="0" w:space="0" w:color="auto"/>
                                <w:left w:val="none" w:sz="0" w:space="0" w:color="auto"/>
                                <w:bottom w:val="none" w:sz="0" w:space="0" w:color="auto"/>
                                <w:right w:val="none" w:sz="0" w:space="0" w:color="auto"/>
                              </w:divBdr>
                              <w:divsChild>
                                <w:div w:id="533664148">
                                  <w:marLeft w:val="0"/>
                                  <w:marRight w:val="0"/>
                                  <w:marTop w:val="0"/>
                                  <w:marBottom w:val="0"/>
                                  <w:divBdr>
                                    <w:top w:val="none" w:sz="0" w:space="0" w:color="auto"/>
                                    <w:left w:val="none" w:sz="0" w:space="0" w:color="auto"/>
                                    <w:bottom w:val="none" w:sz="0" w:space="0" w:color="auto"/>
                                    <w:right w:val="none" w:sz="0" w:space="0" w:color="auto"/>
                                  </w:divBdr>
                                </w:div>
                              </w:divsChild>
                            </w:div>
                            <w:div w:id="529269805">
                              <w:marLeft w:val="0"/>
                              <w:marRight w:val="0"/>
                              <w:marTop w:val="0"/>
                              <w:marBottom w:val="0"/>
                              <w:divBdr>
                                <w:top w:val="none" w:sz="0" w:space="0" w:color="auto"/>
                                <w:left w:val="none" w:sz="0" w:space="0" w:color="auto"/>
                                <w:bottom w:val="none" w:sz="0" w:space="0" w:color="auto"/>
                                <w:right w:val="none" w:sz="0" w:space="0" w:color="auto"/>
                              </w:divBdr>
                              <w:divsChild>
                                <w:div w:id="354967613">
                                  <w:marLeft w:val="0"/>
                                  <w:marRight w:val="0"/>
                                  <w:marTop w:val="0"/>
                                  <w:marBottom w:val="0"/>
                                  <w:divBdr>
                                    <w:top w:val="none" w:sz="0" w:space="0" w:color="auto"/>
                                    <w:left w:val="none" w:sz="0" w:space="0" w:color="auto"/>
                                    <w:bottom w:val="none" w:sz="0" w:space="0" w:color="auto"/>
                                    <w:right w:val="none" w:sz="0" w:space="0" w:color="auto"/>
                                  </w:divBdr>
                                </w:div>
                              </w:divsChild>
                            </w:div>
                            <w:div w:id="1579945716">
                              <w:marLeft w:val="0"/>
                              <w:marRight w:val="0"/>
                              <w:marTop w:val="0"/>
                              <w:marBottom w:val="0"/>
                              <w:divBdr>
                                <w:top w:val="none" w:sz="0" w:space="0" w:color="auto"/>
                                <w:left w:val="none" w:sz="0" w:space="0" w:color="auto"/>
                                <w:bottom w:val="none" w:sz="0" w:space="0" w:color="auto"/>
                                <w:right w:val="none" w:sz="0" w:space="0" w:color="auto"/>
                              </w:divBdr>
                              <w:divsChild>
                                <w:div w:id="964315316">
                                  <w:marLeft w:val="0"/>
                                  <w:marRight w:val="0"/>
                                  <w:marTop w:val="0"/>
                                  <w:marBottom w:val="0"/>
                                  <w:divBdr>
                                    <w:top w:val="none" w:sz="0" w:space="0" w:color="auto"/>
                                    <w:left w:val="none" w:sz="0" w:space="0" w:color="auto"/>
                                    <w:bottom w:val="none" w:sz="0" w:space="0" w:color="auto"/>
                                    <w:right w:val="none" w:sz="0" w:space="0" w:color="auto"/>
                                  </w:divBdr>
                                </w:div>
                                <w:div w:id="1023291348">
                                  <w:marLeft w:val="0"/>
                                  <w:marRight w:val="0"/>
                                  <w:marTop w:val="0"/>
                                  <w:marBottom w:val="0"/>
                                  <w:divBdr>
                                    <w:top w:val="none" w:sz="0" w:space="0" w:color="auto"/>
                                    <w:left w:val="none" w:sz="0" w:space="0" w:color="auto"/>
                                    <w:bottom w:val="none" w:sz="0" w:space="0" w:color="auto"/>
                                    <w:right w:val="none" w:sz="0" w:space="0" w:color="auto"/>
                                  </w:divBdr>
                                </w:div>
                              </w:divsChild>
                            </w:div>
                            <w:div w:id="1412198487">
                              <w:marLeft w:val="0"/>
                              <w:marRight w:val="0"/>
                              <w:marTop w:val="0"/>
                              <w:marBottom w:val="0"/>
                              <w:divBdr>
                                <w:top w:val="none" w:sz="0" w:space="0" w:color="auto"/>
                                <w:left w:val="none" w:sz="0" w:space="0" w:color="auto"/>
                                <w:bottom w:val="none" w:sz="0" w:space="0" w:color="auto"/>
                                <w:right w:val="none" w:sz="0" w:space="0" w:color="auto"/>
                              </w:divBdr>
                              <w:divsChild>
                                <w:div w:id="1125269974">
                                  <w:marLeft w:val="0"/>
                                  <w:marRight w:val="0"/>
                                  <w:marTop w:val="0"/>
                                  <w:marBottom w:val="0"/>
                                  <w:divBdr>
                                    <w:top w:val="none" w:sz="0" w:space="0" w:color="auto"/>
                                    <w:left w:val="none" w:sz="0" w:space="0" w:color="auto"/>
                                    <w:bottom w:val="none" w:sz="0" w:space="0" w:color="auto"/>
                                    <w:right w:val="none" w:sz="0" w:space="0" w:color="auto"/>
                                  </w:divBdr>
                                </w:div>
                              </w:divsChild>
                            </w:div>
                            <w:div w:id="1977418754">
                              <w:marLeft w:val="0"/>
                              <w:marRight w:val="0"/>
                              <w:marTop w:val="0"/>
                              <w:marBottom w:val="0"/>
                              <w:divBdr>
                                <w:top w:val="none" w:sz="0" w:space="0" w:color="auto"/>
                                <w:left w:val="none" w:sz="0" w:space="0" w:color="auto"/>
                                <w:bottom w:val="none" w:sz="0" w:space="0" w:color="auto"/>
                                <w:right w:val="none" w:sz="0" w:space="0" w:color="auto"/>
                              </w:divBdr>
                              <w:divsChild>
                                <w:div w:id="1462184939">
                                  <w:marLeft w:val="0"/>
                                  <w:marRight w:val="0"/>
                                  <w:marTop w:val="0"/>
                                  <w:marBottom w:val="0"/>
                                  <w:divBdr>
                                    <w:top w:val="none" w:sz="0" w:space="0" w:color="auto"/>
                                    <w:left w:val="none" w:sz="0" w:space="0" w:color="auto"/>
                                    <w:bottom w:val="none" w:sz="0" w:space="0" w:color="auto"/>
                                    <w:right w:val="none" w:sz="0" w:space="0" w:color="auto"/>
                                  </w:divBdr>
                                </w:div>
                              </w:divsChild>
                            </w:div>
                            <w:div w:id="1788814051">
                              <w:marLeft w:val="0"/>
                              <w:marRight w:val="0"/>
                              <w:marTop w:val="0"/>
                              <w:marBottom w:val="0"/>
                              <w:divBdr>
                                <w:top w:val="none" w:sz="0" w:space="0" w:color="auto"/>
                                <w:left w:val="none" w:sz="0" w:space="0" w:color="auto"/>
                                <w:bottom w:val="none" w:sz="0" w:space="0" w:color="auto"/>
                                <w:right w:val="none" w:sz="0" w:space="0" w:color="auto"/>
                              </w:divBdr>
                              <w:divsChild>
                                <w:div w:id="135738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8609816">
      <w:bodyDiv w:val="1"/>
      <w:marLeft w:val="0"/>
      <w:marRight w:val="0"/>
      <w:marTop w:val="0"/>
      <w:marBottom w:val="0"/>
      <w:divBdr>
        <w:top w:val="none" w:sz="0" w:space="0" w:color="auto"/>
        <w:left w:val="none" w:sz="0" w:space="0" w:color="auto"/>
        <w:bottom w:val="none" w:sz="0" w:space="0" w:color="auto"/>
        <w:right w:val="none" w:sz="0" w:space="0" w:color="auto"/>
      </w:divBdr>
      <w:divsChild>
        <w:div w:id="731272374">
          <w:marLeft w:val="0"/>
          <w:marRight w:val="0"/>
          <w:marTop w:val="0"/>
          <w:marBottom w:val="0"/>
          <w:divBdr>
            <w:top w:val="none" w:sz="0" w:space="0" w:color="auto"/>
            <w:left w:val="none" w:sz="0" w:space="0" w:color="auto"/>
            <w:bottom w:val="none" w:sz="0" w:space="0" w:color="auto"/>
            <w:right w:val="none" w:sz="0" w:space="0" w:color="auto"/>
          </w:divBdr>
          <w:divsChild>
            <w:div w:id="1343781838">
              <w:marLeft w:val="0"/>
              <w:marRight w:val="0"/>
              <w:marTop w:val="0"/>
              <w:marBottom w:val="0"/>
              <w:divBdr>
                <w:top w:val="none" w:sz="0" w:space="0" w:color="auto"/>
                <w:left w:val="none" w:sz="0" w:space="0" w:color="auto"/>
                <w:bottom w:val="none" w:sz="0" w:space="0" w:color="auto"/>
                <w:right w:val="none" w:sz="0" w:space="0" w:color="auto"/>
              </w:divBdr>
              <w:divsChild>
                <w:div w:id="1429741502">
                  <w:marLeft w:val="0"/>
                  <w:marRight w:val="0"/>
                  <w:marTop w:val="0"/>
                  <w:marBottom w:val="0"/>
                  <w:divBdr>
                    <w:top w:val="none" w:sz="0" w:space="0" w:color="auto"/>
                    <w:left w:val="none" w:sz="0" w:space="0" w:color="auto"/>
                    <w:bottom w:val="none" w:sz="0" w:space="0" w:color="auto"/>
                    <w:right w:val="none" w:sz="0" w:space="0" w:color="auto"/>
                  </w:divBdr>
                  <w:divsChild>
                    <w:div w:id="346519039">
                      <w:marLeft w:val="0"/>
                      <w:marRight w:val="0"/>
                      <w:marTop w:val="0"/>
                      <w:marBottom w:val="0"/>
                      <w:divBdr>
                        <w:top w:val="none" w:sz="0" w:space="0" w:color="auto"/>
                        <w:left w:val="none" w:sz="0" w:space="0" w:color="auto"/>
                        <w:bottom w:val="none" w:sz="0" w:space="0" w:color="auto"/>
                        <w:right w:val="none" w:sz="0" w:space="0" w:color="auto"/>
                      </w:divBdr>
                      <w:divsChild>
                        <w:div w:id="1863401818">
                          <w:marLeft w:val="0"/>
                          <w:marRight w:val="0"/>
                          <w:marTop w:val="0"/>
                          <w:marBottom w:val="0"/>
                          <w:divBdr>
                            <w:top w:val="none" w:sz="0" w:space="0" w:color="auto"/>
                            <w:left w:val="none" w:sz="0" w:space="0" w:color="auto"/>
                            <w:bottom w:val="none" w:sz="0" w:space="0" w:color="auto"/>
                            <w:right w:val="none" w:sz="0" w:space="0" w:color="auto"/>
                          </w:divBdr>
                        </w:div>
                        <w:div w:id="314917196">
                          <w:marLeft w:val="0"/>
                          <w:marRight w:val="0"/>
                          <w:marTop w:val="0"/>
                          <w:marBottom w:val="0"/>
                          <w:divBdr>
                            <w:top w:val="none" w:sz="0" w:space="0" w:color="auto"/>
                            <w:left w:val="none" w:sz="0" w:space="0" w:color="auto"/>
                            <w:bottom w:val="none" w:sz="0" w:space="0" w:color="auto"/>
                            <w:right w:val="none" w:sz="0" w:space="0" w:color="auto"/>
                          </w:divBdr>
                          <w:divsChild>
                            <w:div w:id="1186752511">
                              <w:marLeft w:val="0"/>
                              <w:marRight w:val="0"/>
                              <w:marTop w:val="0"/>
                              <w:marBottom w:val="0"/>
                              <w:divBdr>
                                <w:top w:val="none" w:sz="0" w:space="0" w:color="auto"/>
                                <w:left w:val="none" w:sz="0" w:space="0" w:color="auto"/>
                                <w:bottom w:val="none" w:sz="0" w:space="0" w:color="auto"/>
                                <w:right w:val="none" w:sz="0" w:space="0" w:color="auto"/>
                              </w:divBdr>
                              <w:divsChild>
                                <w:div w:id="891228560">
                                  <w:marLeft w:val="0"/>
                                  <w:marRight w:val="0"/>
                                  <w:marTop w:val="0"/>
                                  <w:marBottom w:val="0"/>
                                  <w:divBdr>
                                    <w:top w:val="none" w:sz="0" w:space="0" w:color="auto"/>
                                    <w:left w:val="none" w:sz="0" w:space="0" w:color="auto"/>
                                    <w:bottom w:val="none" w:sz="0" w:space="0" w:color="auto"/>
                                    <w:right w:val="none" w:sz="0" w:space="0" w:color="auto"/>
                                  </w:divBdr>
                                </w:div>
                              </w:divsChild>
                            </w:div>
                            <w:div w:id="116220654">
                              <w:marLeft w:val="0"/>
                              <w:marRight w:val="0"/>
                              <w:marTop w:val="0"/>
                              <w:marBottom w:val="0"/>
                              <w:divBdr>
                                <w:top w:val="none" w:sz="0" w:space="0" w:color="auto"/>
                                <w:left w:val="none" w:sz="0" w:space="0" w:color="auto"/>
                                <w:bottom w:val="none" w:sz="0" w:space="0" w:color="auto"/>
                                <w:right w:val="none" w:sz="0" w:space="0" w:color="auto"/>
                              </w:divBdr>
                              <w:divsChild>
                                <w:div w:id="1127697013">
                                  <w:marLeft w:val="0"/>
                                  <w:marRight w:val="0"/>
                                  <w:marTop w:val="0"/>
                                  <w:marBottom w:val="0"/>
                                  <w:divBdr>
                                    <w:top w:val="none" w:sz="0" w:space="0" w:color="auto"/>
                                    <w:left w:val="none" w:sz="0" w:space="0" w:color="auto"/>
                                    <w:bottom w:val="none" w:sz="0" w:space="0" w:color="auto"/>
                                    <w:right w:val="none" w:sz="0" w:space="0" w:color="auto"/>
                                  </w:divBdr>
                                </w:div>
                              </w:divsChild>
                            </w:div>
                            <w:div w:id="112216160">
                              <w:marLeft w:val="0"/>
                              <w:marRight w:val="0"/>
                              <w:marTop w:val="0"/>
                              <w:marBottom w:val="0"/>
                              <w:divBdr>
                                <w:top w:val="none" w:sz="0" w:space="0" w:color="auto"/>
                                <w:left w:val="none" w:sz="0" w:space="0" w:color="auto"/>
                                <w:bottom w:val="none" w:sz="0" w:space="0" w:color="auto"/>
                                <w:right w:val="none" w:sz="0" w:space="0" w:color="auto"/>
                              </w:divBdr>
                              <w:divsChild>
                                <w:div w:id="1800950403">
                                  <w:marLeft w:val="0"/>
                                  <w:marRight w:val="0"/>
                                  <w:marTop w:val="0"/>
                                  <w:marBottom w:val="0"/>
                                  <w:divBdr>
                                    <w:top w:val="none" w:sz="0" w:space="0" w:color="auto"/>
                                    <w:left w:val="none" w:sz="0" w:space="0" w:color="auto"/>
                                    <w:bottom w:val="none" w:sz="0" w:space="0" w:color="auto"/>
                                    <w:right w:val="none" w:sz="0" w:space="0" w:color="auto"/>
                                  </w:divBdr>
                                </w:div>
                              </w:divsChild>
                            </w:div>
                            <w:div w:id="1656102852">
                              <w:marLeft w:val="0"/>
                              <w:marRight w:val="0"/>
                              <w:marTop w:val="0"/>
                              <w:marBottom w:val="0"/>
                              <w:divBdr>
                                <w:top w:val="none" w:sz="0" w:space="0" w:color="auto"/>
                                <w:left w:val="none" w:sz="0" w:space="0" w:color="auto"/>
                                <w:bottom w:val="none" w:sz="0" w:space="0" w:color="auto"/>
                                <w:right w:val="none" w:sz="0" w:space="0" w:color="auto"/>
                              </w:divBdr>
                              <w:divsChild>
                                <w:div w:id="950821053">
                                  <w:marLeft w:val="0"/>
                                  <w:marRight w:val="0"/>
                                  <w:marTop w:val="0"/>
                                  <w:marBottom w:val="0"/>
                                  <w:divBdr>
                                    <w:top w:val="none" w:sz="0" w:space="0" w:color="auto"/>
                                    <w:left w:val="none" w:sz="0" w:space="0" w:color="auto"/>
                                    <w:bottom w:val="none" w:sz="0" w:space="0" w:color="auto"/>
                                    <w:right w:val="none" w:sz="0" w:space="0" w:color="auto"/>
                                  </w:divBdr>
                                </w:div>
                              </w:divsChild>
                            </w:div>
                            <w:div w:id="1824200928">
                              <w:marLeft w:val="0"/>
                              <w:marRight w:val="0"/>
                              <w:marTop w:val="0"/>
                              <w:marBottom w:val="0"/>
                              <w:divBdr>
                                <w:top w:val="none" w:sz="0" w:space="0" w:color="auto"/>
                                <w:left w:val="none" w:sz="0" w:space="0" w:color="auto"/>
                                <w:bottom w:val="none" w:sz="0" w:space="0" w:color="auto"/>
                                <w:right w:val="none" w:sz="0" w:space="0" w:color="auto"/>
                              </w:divBdr>
                              <w:divsChild>
                                <w:div w:id="715856113">
                                  <w:marLeft w:val="0"/>
                                  <w:marRight w:val="0"/>
                                  <w:marTop w:val="0"/>
                                  <w:marBottom w:val="0"/>
                                  <w:divBdr>
                                    <w:top w:val="none" w:sz="0" w:space="0" w:color="auto"/>
                                    <w:left w:val="none" w:sz="0" w:space="0" w:color="auto"/>
                                    <w:bottom w:val="none" w:sz="0" w:space="0" w:color="auto"/>
                                    <w:right w:val="none" w:sz="0" w:space="0" w:color="auto"/>
                                  </w:divBdr>
                                </w:div>
                              </w:divsChild>
                            </w:div>
                            <w:div w:id="1390569695">
                              <w:marLeft w:val="0"/>
                              <w:marRight w:val="0"/>
                              <w:marTop w:val="0"/>
                              <w:marBottom w:val="0"/>
                              <w:divBdr>
                                <w:top w:val="none" w:sz="0" w:space="0" w:color="auto"/>
                                <w:left w:val="none" w:sz="0" w:space="0" w:color="auto"/>
                                <w:bottom w:val="none" w:sz="0" w:space="0" w:color="auto"/>
                                <w:right w:val="none" w:sz="0" w:space="0" w:color="auto"/>
                              </w:divBdr>
                              <w:divsChild>
                                <w:div w:id="1285622600">
                                  <w:marLeft w:val="0"/>
                                  <w:marRight w:val="0"/>
                                  <w:marTop w:val="0"/>
                                  <w:marBottom w:val="0"/>
                                  <w:divBdr>
                                    <w:top w:val="none" w:sz="0" w:space="0" w:color="auto"/>
                                    <w:left w:val="none" w:sz="0" w:space="0" w:color="auto"/>
                                    <w:bottom w:val="none" w:sz="0" w:space="0" w:color="auto"/>
                                    <w:right w:val="none" w:sz="0" w:space="0" w:color="auto"/>
                                  </w:divBdr>
                                </w:div>
                              </w:divsChild>
                            </w:div>
                            <w:div w:id="1532569649">
                              <w:marLeft w:val="0"/>
                              <w:marRight w:val="0"/>
                              <w:marTop w:val="0"/>
                              <w:marBottom w:val="0"/>
                              <w:divBdr>
                                <w:top w:val="none" w:sz="0" w:space="0" w:color="auto"/>
                                <w:left w:val="none" w:sz="0" w:space="0" w:color="auto"/>
                                <w:bottom w:val="none" w:sz="0" w:space="0" w:color="auto"/>
                                <w:right w:val="none" w:sz="0" w:space="0" w:color="auto"/>
                              </w:divBdr>
                              <w:divsChild>
                                <w:div w:id="1280724546">
                                  <w:marLeft w:val="0"/>
                                  <w:marRight w:val="0"/>
                                  <w:marTop w:val="0"/>
                                  <w:marBottom w:val="0"/>
                                  <w:divBdr>
                                    <w:top w:val="none" w:sz="0" w:space="0" w:color="auto"/>
                                    <w:left w:val="none" w:sz="0" w:space="0" w:color="auto"/>
                                    <w:bottom w:val="none" w:sz="0" w:space="0" w:color="auto"/>
                                    <w:right w:val="none" w:sz="0" w:space="0" w:color="auto"/>
                                  </w:divBdr>
                                </w:div>
                              </w:divsChild>
                            </w:div>
                            <w:div w:id="775294286">
                              <w:marLeft w:val="0"/>
                              <w:marRight w:val="0"/>
                              <w:marTop w:val="0"/>
                              <w:marBottom w:val="0"/>
                              <w:divBdr>
                                <w:top w:val="none" w:sz="0" w:space="0" w:color="auto"/>
                                <w:left w:val="none" w:sz="0" w:space="0" w:color="auto"/>
                                <w:bottom w:val="none" w:sz="0" w:space="0" w:color="auto"/>
                                <w:right w:val="none" w:sz="0" w:space="0" w:color="auto"/>
                              </w:divBdr>
                              <w:divsChild>
                                <w:div w:id="2004044860">
                                  <w:marLeft w:val="0"/>
                                  <w:marRight w:val="0"/>
                                  <w:marTop w:val="0"/>
                                  <w:marBottom w:val="0"/>
                                  <w:divBdr>
                                    <w:top w:val="none" w:sz="0" w:space="0" w:color="auto"/>
                                    <w:left w:val="none" w:sz="0" w:space="0" w:color="auto"/>
                                    <w:bottom w:val="none" w:sz="0" w:space="0" w:color="auto"/>
                                    <w:right w:val="none" w:sz="0" w:space="0" w:color="auto"/>
                                  </w:divBdr>
                                </w:div>
                              </w:divsChild>
                            </w:div>
                            <w:div w:id="674189995">
                              <w:marLeft w:val="0"/>
                              <w:marRight w:val="0"/>
                              <w:marTop w:val="0"/>
                              <w:marBottom w:val="0"/>
                              <w:divBdr>
                                <w:top w:val="none" w:sz="0" w:space="0" w:color="auto"/>
                                <w:left w:val="none" w:sz="0" w:space="0" w:color="auto"/>
                                <w:bottom w:val="none" w:sz="0" w:space="0" w:color="auto"/>
                                <w:right w:val="none" w:sz="0" w:space="0" w:color="auto"/>
                              </w:divBdr>
                              <w:divsChild>
                                <w:div w:id="1854607398">
                                  <w:marLeft w:val="0"/>
                                  <w:marRight w:val="0"/>
                                  <w:marTop w:val="0"/>
                                  <w:marBottom w:val="0"/>
                                  <w:divBdr>
                                    <w:top w:val="none" w:sz="0" w:space="0" w:color="auto"/>
                                    <w:left w:val="none" w:sz="0" w:space="0" w:color="auto"/>
                                    <w:bottom w:val="none" w:sz="0" w:space="0" w:color="auto"/>
                                    <w:right w:val="none" w:sz="0" w:space="0" w:color="auto"/>
                                  </w:divBdr>
                                </w:div>
                                <w:div w:id="2124421683">
                                  <w:marLeft w:val="0"/>
                                  <w:marRight w:val="0"/>
                                  <w:marTop w:val="0"/>
                                  <w:marBottom w:val="0"/>
                                  <w:divBdr>
                                    <w:top w:val="none" w:sz="0" w:space="0" w:color="auto"/>
                                    <w:left w:val="none" w:sz="0" w:space="0" w:color="auto"/>
                                    <w:bottom w:val="none" w:sz="0" w:space="0" w:color="auto"/>
                                    <w:right w:val="none" w:sz="0" w:space="0" w:color="auto"/>
                                  </w:divBdr>
                                </w:div>
                              </w:divsChild>
                            </w:div>
                            <w:div w:id="1566838401">
                              <w:marLeft w:val="0"/>
                              <w:marRight w:val="0"/>
                              <w:marTop w:val="0"/>
                              <w:marBottom w:val="0"/>
                              <w:divBdr>
                                <w:top w:val="none" w:sz="0" w:space="0" w:color="auto"/>
                                <w:left w:val="none" w:sz="0" w:space="0" w:color="auto"/>
                                <w:bottom w:val="none" w:sz="0" w:space="0" w:color="auto"/>
                                <w:right w:val="none" w:sz="0" w:space="0" w:color="auto"/>
                              </w:divBdr>
                              <w:divsChild>
                                <w:div w:id="78719832">
                                  <w:marLeft w:val="0"/>
                                  <w:marRight w:val="0"/>
                                  <w:marTop w:val="0"/>
                                  <w:marBottom w:val="0"/>
                                  <w:divBdr>
                                    <w:top w:val="none" w:sz="0" w:space="0" w:color="auto"/>
                                    <w:left w:val="none" w:sz="0" w:space="0" w:color="auto"/>
                                    <w:bottom w:val="none" w:sz="0" w:space="0" w:color="auto"/>
                                    <w:right w:val="none" w:sz="0" w:space="0" w:color="auto"/>
                                  </w:divBdr>
                                </w:div>
                              </w:divsChild>
                            </w:div>
                            <w:div w:id="759562747">
                              <w:marLeft w:val="0"/>
                              <w:marRight w:val="0"/>
                              <w:marTop w:val="0"/>
                              <w:marBottom w:val="0"/>
                              <w:divBdr>
                                <w:top w:val="none" w:sz="0" w:space="0" w:color="auto"/>
                                <w:left w:val="none" w:sz="0" w:space="0" w:color="auto"/>
                                <w:bottom w:val="none" w:sz="0" w:space="0" w:color="auto"/>
                                <w:right w:val="none" w:sz="0" w:space="0" w:color="auto"/>
                              </w:divBdr>
                              <w:divsChild>
                                <w:div w:id="1719283386">
                                  <w:marLeft w:val="0"/>
                                  <w:marRight w:val="0"/>
                                  <w:marTop w:val="0"/>
                                  <w:marBottom w:val="0"/>
                                  <w:divBdr>
                                    <w:top w:val="none" w:sz="0" w:space="0" w:color="auto"/>
                                    <w:left w:val="none" w:sz="0" w:space="0" w:color="auto"/>
                                    <w:bottom w:val="none" w:sz="0" w:space="0" w:color="auto"/>
                                    <w:right w:val="none" w:sz="0" w:space="0" w:color="auto"/>
                                  </w:divBdr>
                                </w:div>
                              </w:divsChild>
                            </w:div>
                            <w:div w:id="239104128">
                              <w:marLeft w:val="0"/>
                              <w:marRight w:val="0"/>
                              <w:marTop w:val="0"/>
                              <w:marBottom w:val="0"/>
                              <w:divBdr>
                                <w:top w:val="none" w:sz="0" w:space="0" w:color="auto"/>
                                <w:left w:val="none" w:sz="0" w:space="0" w:color="auto"/>
                                <w:bottom w:val="none" w:sz="0" w:space="0" w:color="auto"/>
                                <w:right w:val="none" w:sz="0" w:space="0" w:color="auto"/>
                              </w:divBdr>
                              <w:divsChild>
                                <w:div w:id="1891379273">
                                  <w:marLeft w:val="0"/>
                                  <w:marRight w:val="0"/>
                                  <w:marTop w:val="0"/>
                                  <w:marBottom w:val="0"/>
                                  <w:divBdr>
                                    <w:top w:val="none" w:sz="0" w:space="0" w:color="auto"/>
                                    <w:left w:val="none" w:sz="0" w:space="0" w:color="auto"/>
                                    <w:bottom w:val="none" w:sz="0" w:space="0" w:color="auto"/>
                                    <w:right w:val="none" w:sz="0" w:space="0" w:color="auto"/>
                                  </w:divBdr>
                                </w:div>
                              </w:divsChild>
                            </w:div>
                            <w:div w:id="394474186">
                              <w:marLeft w:val="0"/>
                              <w:marRight w:val="0"/>
                              <w:marTop w:val="0"/>
                              <w:marBottom w:val="0"/>
                              <w:divBdr>
                                <w:top w:val="none" w:sz="0" w:space="0" w:color="auto"/>
                                <w:left w:val="none" w:sz="0" w:space="0" w:color="auto"/>
                                <w:bottom w:val="none" w:sz="0" w:space="0" w:color="auto"/>
                                <w:right w:val="none" w:sz="0" w:space="0" w:color="auto"/>
                              </w:divBdr>
                              <w:divsChild>
                                <w:div w:id="284241337">
                                  <w:marLeft w:val="0"/>
                                  <w:marRight w:val="0"/>
                                  <w:marTop w:val="0"/>
                                  <w:marBottom w:val="0"/>
                                  <w:divBdr>
                                    <w:top w:val="none" w:sz="0" w:space="0" w:color="auto"/>
                                    <w:left w:val="none" w:sz="0" w:space="0" w:color="auto"/>
                                    <w:bottom w:val="none" w:sz="0" w:space="0" w:color="auto"/>
                                    <w:right w:val="none" w:sz="0" w:space="0" w:color="auto"/>
                                  </w:divBdr>
                                </w:div>
                              </w:divsChild>
                            </w:div>
                            <w:div w:id="249509618">
                              <w:marLeft w:val="0"/>
                              <w:marRight w:val="0"/>
                              <w:marTop w:val="0"/>
                              <w:marBottom w:val="0"/>
                              <w:divBdr>
                                <w:top w:val="none" w:sz="0" w:space="0" w:color="auto"/>
                                <w:left w:val="none" w:sz="0" w:space="0" w:color="auto"/>
                                <w:bottom w:val="none" w:sz="0" w:space="0" w:color="auto"/>
                                <w:right w:val="none" w:sz="0" w:space="0" w:color="auto"/>
                              </w:divBdr>
                              <w:divsChild>
                                <w:div w:id="99372922">
                                  <w:marLeft w:val="0"/>
                                  <w:marRight w:val="0"/>
                                  <w:marTop w:val="0"/>
                                  <w:marBottom w:val="0"/>
                                  <w:divBdr>
                                    <w:top w:val="none" w:sz="0" w:space="0" w:color="auto"/>
                                    <w:left w:val="none" w:sz="0" w:space="0" w:color="auto"/>
                                    <w:bottom w:val="none" w:sz="0" w:space="0" w:color="auto"/>
                                    <w:right w:val="none" w:sz="0" w:space="0" w:color="auto"/>
                                  </w:divBdr>
                                </w:div>
                                <w:div w:id="701171503">
                                  <w:marLeft w:val="0"/>
                                  <w:marRight w:val="0"/>
                                  <w:marTop w:val="0"/>
                                  <w:marBottom w:val="0"/>
                                  <w:divBdr>
                                    <w:top w:val="none" w:sz="0" w:space="0" w:color="auto"/>
                                    <w:left w:val="none" w:sz="0" w:space="0" w:color="auto"/>
                                    <w:bottom w:val="none" w:sz="0" w:space="0" w:color="auto"/>
                                    <w:right w:val="none" w:sz="0" w:space="0" w:color="auto"/>
                                  </w:divBdr>
                                </w:div>
                              </w:divsChild>
                            </w:div>
                            <w:div w:id="168837500">
                              <w:marLeft w:val="0"/>
                              <w:marRight w:val="0"/>
                              <w:marTop w:val="0"/>
                              <w:marBottom w:val="0"/>
                              <w:divBdr>
                                <w:top w:val="none" w:sz="0" w:space="0" w:color="auto"/>
                                <w:left w:val="none" w:sz="0" w:space="0" w:color="auto"/>
                                <w:bottom w:val="none" w:sz="0" w:space="0" w:color="auto"/>
                                <w:right w:val="none" w:sz="0" w:space="0" w:color="auto"/>
                              </w:divBdr>
                              <w:divsChild>
                                <w:div w:id="1955818120">
                                  <w:marLeft w:val="0"/>
                                  <w:marRight w:val="0"/>
                                  <w:marTop w:val="0"/>
                                  <w:marBottom w:val="0"/>
                                  <w:divBdr>
                                    <w:top w:val="none" w:sz="0" w:space="0" w:color="auto"/>
                                    <w:left w:val="none" w:sz="0" w:space="0" w:color="auto"/>
                                    <w:bottom w:val="none" w:sz="0" w:space="0" w:color="auto"/>
                                    <w:right w:val="none" w:sz="0" w:space="0" w:color="auto"/>
                                  </w:divBdr>
                                </w:div>
                              </w:divsChild>
                            </w:div>
                            <w:div w:id="1323506120">
                              <w:marLeft w:val="0"/>
                              <w:marRight w:val="0"/>
                              <w:marTop w:val="0"/>
                              <w:marBottom w:val="0"/>
                              <w:divBdr>
                                <w:top w:val="none" w:sz="0" w:space="0" w:color="auto"/>
                                <w:left w:val="none" w:sz="0" w:space="0" w:color="auto"/>
                                <w:bottom w:val="none" w:sz="0" w:space="0" w:color="auto"/>
                                <w:right w:val="none" w:sz="0" w:space="0" w:color="auto"/>
                              </w:divBdr>
                              <w:divsChild>
                                <w:div w:id="1166747372">
                                  <w:marLeft w:val="0"/>
                                  <w:marRight w:val="0"/>
                                  <w:marTop w:val="0"/>
                                  <w:marBottom w:val="0"/>
                                  <w:divBdr>
                                    <w:top w:val="none" w:sz="0" w:space="0" w:color="auto"/>
                                    <w:left w:val="none" w:sz="0" w:space="0" w:color="auto"/>
                                    <w:bottom w:val="none" w:sz="0" w:space="0" w:color="auto"/>
                                    <w:right w:val="none" w:sz="0" w:space="0" w:color="auto"/>
                                  </w:divBdr>
                                </w:div>
                              </w:divsChild>
                            </w:div>
                            <w:div w:id="2083983328">
                              <w:marLeft w:val="0"/>
                              <w:marRight w:val="0"/>
                              <w:marTop w:val="0"/>
                              <w:marBottom w:val="0"/>
                              <w:divBdr>
                                <w:top w:val="none" w:sz="0" w:space="0" w:color="auto"/>
                                <w:left w:val="none" w:sz="0" w:space="0" w:color="auto"/>
                                <w:bottom w:val="none" w:sz="0" w:space="0" w:color="auto"/>
                                <w:right w:val="none" w:sz="0" w:space="0" w:color="auto"/>
                              </w:divBdr>
                              <w:divsChild>
                                <w:div w:id="21123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8365653">
      <w:bodyDiv w:val="1"/>
      <w:marLeft w:val="0"/>
      <w:marRight w:val="0"/>
      <w:marTop w:val="0"/>
      <w:marBottom w:val="0"/>
      <w:divBdr>
        <w:top w:val="none" w:sz="0" w:space="0" w:color="auto"/>
        <w:left w:val="none" w:sz="0" w:space="0" w:color="auto"/>
        <w:bottom w:val="none" w:sz="0" w:space="0" w:color="auto"/>
        <w:right w:val="none" w:sz="0" w:space="0" w:color="auto"/>
      </w:divBdr>
      <w:divsChild>
        <w:div w:id="1785150197">
          <w:marLeft w:val="0"/>
          <w:marRight w:val="0"/>
          <w:marTop w:val="0"/>
          <w:marBottom w:val="0"/>
          <w:divBdr>
            <w:top w:val="none" w:sz="0" w:space="0" w:color="auto"/>
            <w:left w:val="none" w:sz="0" w:space="0" w:color="auto"/>
            <w:bottom w:val="none" w:sz="0" w:space="0" w:color="auto"/>
            <w:right w:val="none" w:sz="0" w:space="0" w:color="auto"/>
          </w:divBdr>
          <w:divsChild>
            <w:div w:id="503327683">
              <w:marLeft w:val="0"/>
              <w:marRight w:val="0"/>
              <w:marTop w:val="0"/>
              <w:marBottom w:val="0"/>
              <w:divBdr>
                <w:top w:val="none" w:sz="0" w:space="0" w:color="auto"/>
                <w:left w:val="none" w:sz="0" w:space="0" w:color="auto"/>
                <w:bottom w:val="none" w:sz="0" w:space="0" w:color="auto"/>
                <w:right w:val="none" w:sz="0" w:space="0" w:color="auto"/>
              </w:divBdr>
              <w:divsChild>
                <w:div w:id="671568512">
                  <w:marLeft w:val="0"/>
                  <w:marRight w:val="0"/>
                  <w:marTop w:val="0"/>
                  <w:marBottom w:val="0"/>
                  <w:divBdr>
                    <w:top w:val="none" w:sz="0" w:space="0" w:color="auto"/>
                    <w:left w:val="none" w:sz="0" w:space="0" w:color="auto"/>
                    <w:bottom w:val="none" w:sz="0" w:space="0" w:color="auto"/>
                    <w:right w:val="none" w:sz="0" w:space="0" w:color="auto"/>
                  </w:divBdr>
                  <w:divsChild>
                    <w:div w:id="557056498">
                      <w:marLeft w:val="0"/>
                      <w:marRight w:val="0"/>
                      <w:marTop w:val="0"/>
                      <w:marBottom w:val="0"/>
                      <w:divBdr>
                        <w:top w:val="none" w:sz="0" w:space="0" w:color="auto"/>
                        <w:left w:val="none" w:sz="0" w:space="0" w:color="auto"/>
                        <w:bottom w:val="none" w:sz="0" w:space="0" w:color="auto"/>
                        <w:right w:val="none" w:sz="0" w:space="0" w:color="auto"/>
                      </w:divBdr>
                      <w:divsChild>
                        <w:div w:id="683243908">
                          <w:marLeft w:val="0"/>
                          <w:marRight w:val="0"/>
                          <w:marTop w:val="0"/>
                          <w:marBottom w:val="0"/>
                          <w:divBdr>
                            <w:top w:val="none" w:sz="0" w:space="0" w:color="auto"/>
                            <w:left w:val="none" w:sz="0" w:space="0" w:color="auto"/>
                            <w:bottom w:val="none" w:sz="0" w:space="0" w:color="auto"/>
                            <w:right w:val="none" w:sz="0" w:space="0" w:color="auto"/>
                          </w:divBdr>
                        </w:div>
                        <w:div w:id="1232079580">
                          <w:marLeft w:val="0"/>
                          <w:marRight w:val="0"/>
                          <w:marTop w:val="0"/>
                          <w:marBottom w:val="0"/>
                          <w:divBdr>
                            <w:top w:val="none" w:sz="0" w:space="0" w:color="auto"/>
                            <w:left w:val="none" w:sz="0" w:space="0" w:color="auto"/>
                            <w:bottom w:val="none" w:sz="0" w:space="0" w:color="auto"/>
                            <w:right w:val="none" w:sz="0" w:space="0" w:color="auto"/>
                          </w:divBdr>
                          <w:divsChild>
                            <w:div w:id="1363356404">
                              <w:marLeft w:val="0"/>
                              <w:marRight w:val="0"/>
                              <w:marTop w:val="0"/>
                              <w:marBottom w:val="0"/>
                              <w:divBdr>
                                <w:top w:val="none" w:sz="0" w:space="0" w:color="auto"/>
                                <w:left w:val="none" w:sz="0" w:space="0" w:color="auto"/>
                                <w:bottom w:val="none" w:sz="0" w:space="0" w:color="auto"/>
                                <w:right w:val="none" w:sz="0" w:space="0" w:color="auto"/>
                              </w:divBdr>
                              <w:divsChild>
                                <w:div w:id="1456829150">
                                  <w:marLeft w:val="0"/>
                                  <w:marRight w:val="0"/>
                                  <w:marTop w:val="0"/>
                                  <w:marBottom w:val="0"/>
                                  <w:divBdr>
                                    <w:top w:val="none" w:sz="0" w:space="0" w:color="auto"/>
                                    <w:left w:val="none" w:sz="0" w:space="0" w:color="auto"/>
                                    <w:bottom w:val="none" w:sz="0" w:space="0" w:color="auto"/>
                                    <w:right w:val="none" w:sz="0" w:space="0" w:color="auto"/>
                                  </w:divBdr>
                                </w:div>
                              </w:divsChild>
                            </w:div>
                            <w:div w:id="1440443003">
                              <w:marLeft w:val="0"/>
                              <w:marRight w:val="0"/>
                              <w:marTop w:val="0"/>
                              <w:marBottom w:val="0"/>
                              <w:divBdr>
                                <w:top w:val="none" w:sz="0" w:space="0" w:color="auto"/>
                                <w:left w:val="none" w:sz="0" w:space="0" w:color="auto"/>
                                <w:bottom w:val="none" w:sz="0" w:space="0" w:color="auto"/>
                                <w:right w:val="none" w:sz="0" w:space="0" w:color="auto"/>
                              </w:divBdr>
                              <w:divsChild>
                                <w:div w:id="1586963561">
                                  <w:marLeft w:val="0"/>
                                  <w:marRight w:val="0"/>
                                  <w:marTop w:val="0"/>
                                  <w:marBottom w:val="0"/>
                                  <w:divBdr>
                                    <w:top w:val="none" w:sz="0" w:space="0" w:color="auto"/>
                                    <w:left w:val="none" w:sz="0" w:space="0" w:color="auto"/>
                                    <w:bottom w:val="none" w:sz="0" w:space="0" w:color="auto"/>
                                    <w:right w:val="none" w:sz="0" w:space="0" w:color="auto"/>
                                  </w:divBdr>
                                </w:div>
                              </w:divsChild>
                            </w:div>
                            <w:div w:id="1240403416">
                              <w:marLeft w:val="0"/>
                              <w:marRight w:val="0"/>
                              <w:marTop w:val="0"/>
                              <w:marBottom w:val="0"/>
                              <w:divBdr>
                                <w:top w:val="none" w:sz="0" w:space="0" w:color="auto"/>
                                <w:left w:val="none" w:sz="0" w:space="0" w:color="auto"/>
                                <w:bottom w:val="none" w:sz="0" w:space="0" w:color="auto"/>
                                <w:right w:val="none" w:sz="0" w:space="0" w:color="auto"/>
                              </w:divBdr>
                              <w:divsChild>
                                <w:div w:id="390806868">
                                  <w:marLeft w:val="0"/>
                                  <w:marRight w:val="0"/>
                                  <w:marTop w:val="0"/>
                                  <w:marBottom w:val="0"/>
                                  <w:divBdr>
                                    <w:top w:val="none" w:sz="0" w:space="0" w:color="auto"/>
                                    <w:left w:val="none" w:sz="0" w:space="0" w:color="auto"/>
                                    <w:bottom w:val="none" w:sz="0" w:space="0" w:color="auto"/>
                                    <w:right w:val="none" w:sz="0" w:space="0" w:color="auto"/>
                                  </w:divBdr>
                                </w:div>
                              </w:divsChild>
                            </w:div>
                            <w:div w:id="228273118">
                              <w:marLeft w:val="0"/>
                              <w:marRight w:val="0"/>
                              <w:marTop w:val="0"/>
                              <w:marBottom w:val="0"/>
                              <w:divBdr>
                                <w:top w:val="none" w:sz="0" w:space="0" w:color="auto"/>
                                <w:left w:val="none" w:sz="0" w:space="0" w:color="auto"/>
                                <w:bottom w:val="none" w:sz="0" w:space="0" w:color="auto"/>
                                <w:right w:val="none" w:sz="0" w:space="0" w:color="auto"/>
                              </w:divBdr>
                              <w:divsChild>
                                <w:div w:id="829909633">
                                  <w:marLeft w:val="0"/>
                                  <w:marRight w:val="0"/>
                                  <w:marTop w:val="0"/>
                                  <w:marBottom w:val="0"/>
                                  <w:divBdr>
                                    <w:top w:val="none" w:sz="0" w:space="0" w:color="auto"/>
                                    <w:left w:val="none" w:sz="0" w:space="0" w:color="auto"/>
                                    <w:bottom w:val="none" w:sz="0" w:space="0" w:color="auto"/>
                                    <w:right w:val="none" w:sz="0" w:space="0" w:color="auto"/>
                                  </w:divBdr>
                                </w:div>
                              </w:divsChild>
                            </w:div>
                            <w:div w:id="60102053">
                              <w:marLeft w:val="0"/>
                              <w:marRight w:val="0"/>
                              <w:marTop w:val="0"/>
                              <w:marBottom w:val="0"/>
                              <w:divBdr>
                                <w:top w:val="none" w:sz="0" w:space="0" w:color="auto"/>
                                <w:left w:val="none" w:sz="0" w:space="0" w:color="auto"/>
                                <w:bottom w:val="none" w:sz="0" w:space="0" w:color="auto"/>
                                <w:right w:val="none" w:sz="0" w:space="0" w:color="auto"/>
                              </w:divBdr>
                              <w:divsChild>
                                <w:div w:id="1855027355">
                                  <w:marLeft w:val="0"/>
                                  <w:marRight w:val="0"/>
                                  <w:marTop w:val="0"/>
                                  <w:marBottom w:val="0"/>
                                  <w:divBdr>
                                    <w:top w:val="none" w:sz="0" w:space="0" w:color="auto"/>
                                    <w:left w:val="none" w:sz="0" w:space="0" w:color="auto"/>
                                    <w:bottom w:val="none" w:sz="0" w:space="0" w:color="auto"/>
                                    <w:right w:val="none" w:sz="0" w:space="0" w:color="auto"/>
                                  </w:divBdr>
                                </w:div>
                              </w:divsChild>
                            </w:div>
                            <w:div w:id="1559322531">
                              <w:marLeft w:val="0"/>
                              <w:marRight w:val="0"/>
                              <w:marTop w:val="0"/>
                              <w:marBottom w:val="0"/>
                              <w:divBdr>
                                <w:top w:val="none" w:sz="0" w:space="0" w:color="auto"/>
                                <w:left w:val="none" w:sz="0" w:space="0" w:color="auto"/>
                                <w:bottom w:val="none" w:sz="0" w:space="0" w:color="auto"/>
                                <w:right w:val="none" w:sz="0" w:space="0" w:color="auto"/>
                              </w:divBdr>
                              <w:divsChild>
                                <w:div w:id="1966691353">
                                  <w:marLeft w:val="0"/>
                                  <w:marRight w:val="0"/>
                                  <w:marTop w:val="0"/>
                                  <w:marBottom w:val="0"/>
                                  <w:divBdr>
                                    <w:top w:val="none" w:sz="0" w:space="0" w:color="auto"/>
                                    <w:left w:val="none" w:sz="0" w:space="0" w:color="auto"/>
                                    <w:bottom w:val="none" w:sz="0" w:space="0" w:color="auto"/>
                                    <w:right w:val="none" w:sz="0" w:space="0" w:color="auto"/>
                                  </w:divBdr>
                                </w:div>
                              </w:divsChild>
                            </w:div>
                            <w:div w:id="1685012647">
                              <w:marLeft w:val="0"/>
                              <w:marRight w:val="0"/>
                              <w:marTop w:val="0"/>
                              <w:marBottom w:val="0"/>
                              <w:divBdr>
                                <w:top w:val="none" w:sz="0" w:space="0" w:color="auto"/>
                                <w:left w:val="none" w:sz="0" w:space="0" w:color="auto"/>
                                <w:bottom w:val="none" w:sz="0" w:space="0" w:color="auto"/>
                                <w:right w:val="none" w:sz="0" w:space="0" w:color="auto"/>
                              </w:divBdr>
                              <w:divsChild>
                                <w:div w:id="437022884">
                                  <w:marLeft w:val="0"/>
                                  <w:marRight w:val="0"/>
                                  <w:marTop w:val="0"/>
                                  <w:marBottom w:val="0"/>
                                  <w:divBdr>
                                    <w:top w:val="none" w:sz="0" w:space="0" w:color="auto"/>
                                    <w:left w:val="none" w:sz="0" w:space="0" w:color="auto"/>
                                    <w:bottom w:val="none" w:sz="0" w:space="0" w:color="auto"/>
                                    <w:right w:val="none" w:sz="0" w:space="0" w:color="auto"/>
                                  </w:divBdr>
                                </w:div>
                              </w:divsChild>
                            </w:div>
                            <w:div w:id="1112943551">
                              <w:marLeft w:val="0"/>
                              <w:marRight w:val="0"/>
                              <w:marTop w:val="0"/>
                              <w:marBottom w:val="0"/>
                              <w:divBdr>
                                <w:top w:val="none" w:sz="0" w:space="0" w:color="auto"/>
                                <w:left w:val="none" w:sz="0" w:space="0" w:color="auto"/>
                                <w:bottom w:val="none" w:sz="0" w:space="0" w:color="auto"/>
                                <w:right w:val="none" w:sz="0" w:space="0" w:color="auto"/>
                              </w:divBdr>
                              <w:divsChild>
                                <w:div w:id="1740445409">
                                  <w:marLeft w:val="0"/>
                                  <w:marRight w:val="0"/>
                                  <w:marTop w:val="0"/>
                                  <w:marBottom w:val="0"/>
                                  <w:divBdr>
                                    <w:top w:val="none" w:sz="0" w:space="0" w:color="auto"/>
                                    <w:left w:val="none" w:sz="0" w:space="0" w:color="auto"/>
                                    <w:bottom w:val="none" w:sz="0" w:space="0" w:color="auto"/>
                                    <w:right w:val="none" w:sz="0" w:space="0" w:color="auto"/>
                                  </w:divBdr>
                                </w:div>
                                <w:div w:id="1150824696">
                                  <w:marLeft w:val="0"/>
                                  <w:marRight w:val="0"/>
                                  <w:marTop w:val="0"/>
                                  <w:marBottom w:val="0"/>
                                  <w:divBdr>
                                    <w:top w:val="none" w:sz="0" w:space="0" w:color="auto"/>
                                    <w:left w:val="none" w:sz="0" w:space="0" w:color="auto"/>
                                    <w:bottom w:val="none" w:sz="0" w:space="0" w:color="auto"/>
                                    <w:right w:val="none" w:sz="0" w:space="0" w:color="auto"/>
                                  </w:divBdr>
                                </w:div>
                              </w:divsChild>
                            </w:div>
                            <w:div w:id="1158688884">
                              <w:marLeft w:val="0"/>
                              <w:marRight w:val="0"/>
                              <w:marTop w:val="0"/>
                              <w:marBottom w:val="0"/>
                              <w:divBdr>
                                <w:top w:val="none" w:sz="0" w:space="0" w:color="auto"/>
                                <w:left w:val="none" w:sz="0" w:space="0" w:color="auto"/>
                                <w:bottom w:val="none" w:sz="0" w:space="0" w:color="auto"/>
                                <w:right w:val="none" w:sz="0" w:space="0" w:color="auto"/>
                              </w:divBdr>
                              <w:divsChild>
                                <w:div w:id="1331063577">
                                  <w:marLeft w:val="0"/>
                                  <w:marRight w:val="0"/>
                                  <w:marTop w:val="0"/>
                                  <w:marBottom w:val="0"/>
                                  <w:divBdr>
                                    <w:top w:val="none" w:sz="0" w:space="0" w:color="auto"/>
                                    <w:left w:val="none" w:sz="0" w:space="0" w:color="auto"/>
                                    <w:bottom w:val="none" w:sz="0" w:space="0" w:color="auto"/>
                                    <w:right w:val="none" w:sz="0" w:space="0" w:color="auto"/>
                                  </w:divBdr>
                                </w:div>
                              </w:divsChild>
                            </w:div>
                            <w:div w:id="520634399">
                              <w:marLeft w:val="0"/>
                              <w:marRight w:val="0"/>
                              <w:marTop w:val="0"/>
                              <w:marBottom w:val="0"/>
                              <w:divBdr>
                                <w:top w:val="none" w:sz="0" w:space="0" w:color="auto"/>
                                <w:left w:val="none" w:sz="0" w:space="0" w:color="auto"/>
                                <w:bottom w:val="none" w:sz="0" w:space="0" w:color="auto"/>
                                <w:right w:val="none" w:sz="0" w:space="0" w:color="auto"/>
                              </w:divBdr>
                              <w:divsChild>
                                <w:div w:id="1621109560">
                                  <w:marLeft w:val="0"/>
                                  <w:marRight w:val="0"/>
                                  <w:marTop w:val="0"/>
                                  <w:marBottom w:val="0"/>
                                  <w:divBdr>
                                    <w:top w:val="none" w:sz="0" w:space="0" w:color="auto"/>
                                    <w:left w:val="none" w:sz="0" w:space="0" w:color="auto"/>
                                    <w:bottom w:val="none" w:sz="0" w:space="0" w:color="auto"/>
                                    <w:right w:val="none" w:sz="0" w:space="0" w:color="auto"/>
                                  </w:divBdr>
                                </w:div>
                                <w:div w:id="402684317">
                                  <w:marLeft w:val="0"/>
                                  <w:marRight w:val="0"/>
                                  <w:marTop w:val="0"/>
                                  <w:marBottom w:val="0"/>
                                  <w:divBdr>
                                    <w:top w:val="none" w:sz="0" w:space="0" w:color="auto"/>
                                    <w:left w:val="none" w:sz="0" w:space="0" w:color="auto"/>
                                    <w:bottom w:val="none" w:sz="0" w:space="0" w:color="auto"/>
                                    <w:right w:val="none" w:sz="0" w:space="0" w:color="auto"/>
                                  </w:divBdr>
                                </w:div>
                              </w:divsChild>
                            </w:div>
                            <w:div w:id="950017205">
                              <w:marLeft w:val="0"/>
                              <w:marRight w:val="0"/>
                              <w:marTop w:val="0"/>
                              <w:marBottom w:val="0"/>
                              <w:divBdr>
                                <w:top w:val="none" w:sz="0" w:space="0" w:color="auto"/>
                                <w:left w:val="none" w:sz="0" w:space="0" w:color="auto"/>
                                <w:bottom w:val="none" w:sz="0" w:space="0" w:color="auto"/>
                                <w:right w:val="none" w:sz="0" w:space="0" w:color="auto"/>
                              </w:divBdr>
                              <w:divsChild>
                                <w:div w:id="289673969">
                                  <w:marLeft w:val="0"/>
                                  <w:marRight w:val="0"/>
                                  <w:marTop w:val="0"/>
                                  <w:marBottom w:val="0"/>
                                  <w:divBdr>
                                    <w:top w:val="none" w:sz="0" w:space="0" w:color="auto"/>
                                    <w:left w:val="none" w:sz="0" w:space="0" w:color="auto"/>
                                    <w:bottom w:val="none" w:sz="0" w:space="0" w:color="auto"/>
                                    <w:right w:val="none" w:sz="0" w:space="0" w:color="auto"/>
                                  </w:divBdr>
                                </w:div>
                              </w:divsChild>
                            </w:div>
                            <w:div w:id="908996156">
                              <w:marLeft w:val="0"/>
                              <w:marRight w:val="0"/>
                              <w:marTop w:val="0"/>
                              <w:marBottom w:val="0"/>
                              <w:divBdr>
                                <w:top w:val="none" w:sz="0" w:space="0" w:color="auto"/>
                                <w:left w:val="none" w:sz="0" w:space="0" w:color="auto"/>
                                <w:bottom w:val="none" w:sz="0" w:space="0" w:color="auto"/>
                                <w:right w:val="none" w:sz="0" w:space="0" w:color="auto"/>
                              </w:divBdr>
                              <w:divsChild>
                                <w:div w:id="1429622003">
                                  <w:marLeft w:val="0"/>
                                  <w:marRight w:val="0"/>
                                  <w:marTop w:val="0"/>
                                  <w:marBottom w:val="0"/>
                                  <w:divBdr>
                                    <w:top w:val="none" w:sz="0" w:space="0" w:color="auto"/>
                                    <w:left w:val="none" w:sz="0" w:space="0" w:color="auto"/>
                                    <w:bottom w:val="none" w:sz="0" w:space="0" w:color="auto"/>
                                    <w:right w:val="none" w:sz="0" w:space="0" w:color="auto"/>
                                  </w:divBdr>
                                </w:div>
                              </w:divsChild>
                            </w:div>
                            <w:div w:id="1338847291">
                              <w:marLeft w:val="0"/>
                              <w:marRight w:val="0"/>
                              <w:marTop w:val="0"/>
                              <w:marBottom w:val="0"/>
                              <w:divBdr>
                                <w:top w:val="none" w:sz="0" w:space="0" w:color="auto"/>
                                <w:left w:val="none" w:sz="0" w:space="0" w:color="auto"/>
                                <w:bottom w:val="none" w:sz="0" w:space="0" w:color="auto"/>
                                <w:right w:val="none" w:sz="0" w:space="0" w:color="auto"/>
                              </w:divBdr>
                              <w:divsChild>
                                <w:div w:id="1248031070">
                                  <w:marLeft w:val="0"/>
                                  <w:marRight w:val="0"/>
                                  <w:marTop w:val="0"/>
                                  <w:marBottom w:val="0"/>
                                  <w:divBdr>
                                    <w:top w:val="none" w:sz="0" w:space="0" w:color="auto"/>
                                    <w:left w:val="none" w:sz="0" w:space="0" w:color="auto"/>
                                    <w:bottom w:val="none" w:sz="0" w:space="0" w:color="auto"/>
                                    <w:right w:val="none" w:sz="0" w:space="0" w:color="auto"/>
                                  </w:divBdr>
                                </w:div>
                              </w:divsChild>
                            </w:div>
                            <w:div w:id="556285799">
                              <w:marLeft w:val="0"/>
                              <w:marRight w:val="0"/>
                              <w:marTop w:val="0"/>
                              <w:marBottom w:val="0"/>
                              <w:divBdr>
                                <w:top w:val="none" w:sz="0" w:space="0" w:color="auto"/>
                                <w:left w:val="none" w:sz="0" w:space="0" w:color="auto"/>
                                <w:bottom w:val="none" w:sz="0" w:space="0" w:color="auto"/>
                                <w:right w:val="none" w:sz="0" w:space="0" w:color="auto"/>
                              </w:divBdr>
                              <w:divsChild>
                                <w:div w:id="1830174882">
                                  <w:marLeft w:val="0"/>
                                  <w:marRight w:val="0"/>
                                  <w:marTop w:val="0"/>
                                  <w:marBottom w:val="0"/>
                                  <w:divBdr>
                                    <w:top w:val="none" w:sz="0" w:space="0" w:color="auto"/>
                                    <w:left w:val="none" w:sz="0" w:space="0" w:color="auto"/>
                                    <w:bottom w:val="none" w:sz="0" w:space="0" w:color="auto"/>
                                    <w:right w:val="none" w:sz="0" w:space="0" w:color="auto"/>
                                  </w:divBdr>
                                </w:div>
                              </w:divsChild>
                            </w:div>
                            <w:div w:id="1637952786">
                              <w:marLeft w:val="0"/>
                              <w:marRight w:val="0"/>
                              <w:marTop w:val="0"/>
                              <w:marBottom w:val="0"/>
                              <w:divBdr>
                                <w:top w:val="none" w:sz="0" w:space="0" w:color="auto"/>
                                <w:left w:val="none" w:sz="0" w:space="0" w:color="auto"/>
                                <w:bottom w:val="none" w:sz="0" w:space="0" w:color="auto"/>
                                <w:right w:val="none" w:sz="0" w:space="0" w:color="auto"/>
                              </w:divBdr>
                            </w:div>
                            <w:div w:id="1334842100">
                              <w:marLeft w:val="0"/>
                              <w:marRight w:val="0"/>
                              <w:marTop w:val="0"/>
                              <w:marBottom w:val="0"/>
                              <w:divBdr>
                                <w:top w:val="none" w:sz="0" w:space="0" w:color="auto"/>
                                <w:left w:val="none" w:sz="0" w:space="0" w:color="auto"/>
                                <w:bottom w:val="none" w:sz="0" w:space="0" w:color="auto"/>
                                <w:right w:val="none" w:sz="0" w:space="0" w:color="auto"/>
                              </w:divBdr>
                              <w:divsChild>
                                <w:div w:id="480924663">
                                  <w:marLeft w:val="0"/>
                                  <w:marRight w:val="0"/>
                                  <w:marTop w:val="0"/>
                                  <w:marBottom w:val="0"/>
                                  <w:divBdr>
                                    <w:top w:val="none" w:sz="0" w:space="0" w:color="auto"/>
                                    <w:left w:val="none" w:sz="0" w:space="0" w:color="auto"/>
                                    <w:bottom w:val="none" w:sz="0" w:space="0" w:color="auto"/>
                                    <w:right w:val="none" w:sz="0" w:space="0" w:color="auto"/>
                                  </w:divBdr>
                                </w:div>
                              </w:divsChild>
                            </w:div>
                            <w:div w:id="1014917141">
                              <w:marLeft w:val="0"/>
                              <w:marRight w:val="0"/>
                              <w:marTop w:val="0"/>
                              <w:marBottom w:val="0"/>
                              <w:divBdr>
                                <w:top w:val="none" w:sz="0" w:space="0" w:color="auto"/>
                                <w:left w:val="none" w:sz="0" w:space="0" w:color="auto"/>
                                <w:bottom w:val="none" w:sz="0" w:space="0" w:color="auto"/>
                                <w:right w:val="none" w:sz="0" w:space="0" w:color="auto"/>
                              </w:divBdr>
                              <w:divsChild>
                                <w:div w:id="922955871">
                                  <w:marLeft w:val="0"/>
                                  <w:marRight w:val="0"/>
                                  <w:marTop w:val="0"/>
                                  <w:marBottom w:val="0"/>
                                  <w:divBdr>
                                    <w:top w:val="none" w:sz="0" w:space="0" w:color="auto"/>
                                    <w:left w:val="none" w:sz="0" w:space="0" w:color="auto"/>
                                    <w:bottom w:val="none" w:sz="0" w:space="0" w:color="auto"/>
                                    <w:right w:val="none" w:sz="0" w:space="0" w:color="auto"/>
                                  </w:divBdr>
                                </w:div>
                              </w:divsChild>
                            </w:div>
                            <w:div w:id="581450545">
                              <w:marLeft w:val="0"/>
                              <w:marRight w:val="0"/>
                              <w:marTop w:val="0"/>
                              <w:marBottom w:val="0"/>
                              <w:divBdr>
                                <w:top w:val="none" w:sz="0" w:space="0" w:color="auto"/>
                                <w:left w:val="none" w:sz="0" w:space="0" w:color="auto"/>
                                <w:bottom w:val="none" w:sz="0" w:space="0" w:color="auto"/>
                                <w:right w:val="none" w:sz="0" w:space="0" w:color="auto"/>
                              </w:divBdr>
                            </w:div>
                            <w:div w:id="1876043282">
                              <w:marLeft w:val="0"/>
                              <w:marRight w:val="0"/>
                              <w:marTop w:val="0"/>
                              <w:marBottom w:val="0"/>
                              <w:divBdr>
                                <w:top w:val="none" w:sz="0" w:space="0" w:color="auto"/>
                                <w:left w:val="none" w:sz="0" w:space="0" w:color="auto"/>
                                <w:bottom w:val="none" w:sz="0" w:space="0" w:color="auto"/>
                                <w:right w:val="none" w:sz="0" w:space="0" w:color="auto"/>
                              </w:divBdr>
                            </w:div>
                            <w:div w:id="518397451">
                              <w:marLeft w:val="0"/>
                              <w:marRight w:val="0"/>
                              <w:marTop w:val="0"/>
                              <w:marBottom w:val="0"/>
                              <w:divBdr>
                                <w:top w:val="none" w:sz="0" w:space="0" w:color="auto"/>
                                <w:left w:val="none" w:sz="0" w:space="0" w:color="auto"/>
                                <w:bottom w:val="none" w:sz="0" w:space="0" w:color="auto"/>
                                <w:right w:val="none" w:sz="0" w:space="0" w:color="auto"/>
                              </w:divBdr>
                            </w:div>
                            <w:div w:id="647124545">
                              <w:marLeft w:val="0"/>
                              <w:marRight w:val="0"/>
                              <w:marTop w:val="0"/>
                              <w:marBottom w:val="0"/>
                              <w:divBdr>
                                <w:top w:val="none" w:sz="0" w:space="0" w:color="auto"/>
                                <w:left w:val="none" w:sz="0" w:space="0" w:color="auto"/>
                                <w:bottom w:val="none" w:sz="0" w:space="0" w:color="auto"/>
                                <w:right w:val="none" w:sz="0" w:space="0" w:color="auto"/>
                              </w:divBdr>
                              <w:divsChild>
                                <w:div w:id="661785753">
                                  <w:marLeft w:val="0"/>
                                  <w:marRight w:val="0"/>
                                  <w:marTop w:val="0"/>
                                  <w:marBottom w:val="0"/>
                                  <w:divBdr>
                                    <w:top w:val="none" w:sz="0" w:space="0" w:color="auto"/>
                                    <w:left w:val="none" w:sz="0" w:space="0" w:color="auto"/>
                                    <w:bottom w:val="none" w:sz="0" w:space="0" w:color="auto"/>
                                    <w:right w:val="none" w:sz="0" w:space="0" w:color="auto"/>
                                  </w:divBdr>
                                </w:div>
                                <w:div w:id="1109663580">
                                  <w:marLeft w:val="0"/>
                                  <w:marRight w:val="0"/>
                                  <w:marTop w:val="0"/>
                                  <w:marBottom w:val="0"/>
                                  <w:divBdr>
                                    <w:top w:val="none" w:sz="0" w:space="0" w:color="auto"/>
                                    <w:left w:val="none" w:sz="0" w:space="0" w:color="auto"/>
                                    <w:bottom w:val="none" w:sz="0" w:space="0" w:color="auto"/>
                                    <w:right w:val="none" w:sz="0" w:space="0" w:color="auto"/>
                                  </w:divBdr>
                                </w:div>
                              </w:divsChild>
                            </w:div>
                            <w:div w:id="393432268">
                              <w:marLeft w:val="0"/>
                              <w:marRight w:val="0"/>
                              <w:marTop w:val="0"/>
                              <w:marBottom w:val="0"/>
                              <w:divBdr>
                                <w:top w:val="none" w:sz="0" w:space="0" w:color="auto"/>
                                <w:left w:val="none" w:sz="0" w:space="0" w:color="auto"/>
                                <w:bottom w:val="none" w:sz="0" w:space="0" w:color="auto"/>
                                <w:right w:val="none" w:sz="0" w:space="0" w:color="auto"/>
                              </w:divBdr>
                            </w:div>
                            <w:div w:id="284241318">
                              <w:marLeft w:val="0"/>
                              <w:marRight w:val="0"/>
                              <w:marTop w:val="0"/>
                              <w:marBottom w:val="0"/>
                              <w:divBdr>
                                <w:top w:val="none" w:sz="0" w:space="0" w:color="auto"/>
                                <w:left w:val="none" w:sz="0" w:space="0" w:color="auto"/>
                                <w:bottom w:val="none" w:sz="0" w:space="0" w:color="auto"/>
                                <w:right w:val="none" w:sz="0" w:space="0" w:color="auto"/>
                              </w:divBdr>
                              <w:divsChild>
                                <w:div w:id="1532721440">
                                  <w:marLeft w:val="0"/>
                                  <w:marRight w:val="0"/>
                                  <w:marTop w:val="0"/>
                                  <w:marBottom w:val="0"/>
                                  <w:divBdr>
                                    <w:top w:val="none" w:sz="0" w:space="0" w:color="auto"/>
                                    <w:left w:val="none" w:sz="0" w:space="0" w:color="auto"/>
                                    <w:bottom w:val="none" w:sz="0" w:space="0" w:color="auto"/>
                                    <w:right w:val="none" w:sz="0" w:space="0" w:color="auto"/>
                                  </w:divBdr>
                                </w:div>
                                <w:div w:id="19861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start.ro/Ordinul-93-2003-stabilirea-Criteriilor-acordare-licentei-functionare-gestionarii-fondurilor-vanatoare-(MjI0MzU-).htm" TargetMode="External"/><Relationship Id="rId13" Type="http://schemas.openxmlformats.org/officeDocument/2006/relationships/hyperlink" Target="http://legestart.ro/Criteriul-2008-de-acordare-licentei-gestionarii-fondurilor-vanatoare-(MzA2NjY3).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estart.ro/Hotararea-385-2007-organizarea-functionarea-Ministerului-Agriculturii-Dezvoltarii-Rurale-(MjQyNDUz).htm" TargetMode="External"/><Relationship Id="rId12" Type="http://schemas.openxmlformats.org/officeDocument/2006/relationships/hyperlink" Target="http://legestart.ro/Legea-407-2006-vanatorii-protectiei-fondului-cinegetic-(MjE2OTYw).htm" TargetMode="External"/><Relationship Id="rId17" Type="http://schemas.openxmlformats.org/officeDocument/2006/relationships/hyperlink" Target="http://legestart.ro/Criteriul-2008-de-acordare-licentei-gestionarii-fondurilor-vanatoare-(MzA2NjY3).htm" TargetMode="External"/><Relationship Id="rId2" Type="http://schemas.openxmlformats.org/officeDocument/2006/relationships/styles" Target="styles.xml"/><Relationship Id="rId16" Type="http://schemas.openxmlformats.org/officeDocument/2006/relationships/hyperlink" Target="http://legestart.ro/Ordinul-216-2008-aprobarea-Criteriilor-acordare-licentei-gestionarii-fondurilor-vanatoare-(MzA2Njk3).htm" TargetMode="External"/><Relationship Id="rId1" Type="http://schemas.openxmlformats.org/officeDocument/2006/relationships/numbering" Target="numbering.xml"/><Relationship Id="rId6" Type="http://schemas.openxmlformats.org/officeDocument/2006/relationships/hyperlink" Target="http://legestart.ro/Legea-407-2006-vanatorii-protectiei-fondului-cinegetic-(MjE2OTYw).htm" TargetMode="External"/><Relationship Id="rId11" Type="http://schemas.openxmlformats.org/officeDocument/2006/relationships/hyperlink" Target="http://legestart.ro/Legea-407-2006-vanatorii-protectiei-fondului-cinegetic-(MjE2OTYw).htm" TargetMode="External"/><Relationship Id="rId5" Type="http://schemas.openxmlformats.org/officeDocument/2006/relationships/hyperlink" Target="http://legestart.ro/Monitorul-Oficial-291-din-15.04.2008-(M.-Of.-291-2008-11789).htm" TargetMode="External"/><Relationship Id="rId15" Type="http://schemas.openxmlformats.org/officeDocument/2006/relationships/hyperlink" Target="http://legestart.ro/Legea-407-2006-vanatorii-protectiei-fondului-cinegetic-(MjE2OTYw).htm" TargetMode="External"/><Relationship Id="rId10" Type="http://schemas.openxmlformats.org/officeDocument/2006/relationships/hyperlink" Target="http://legestart.ro/Criteriul-2008-de-acordare-licentei-gestionarii-fondurilor-vanatoare-(MzA2NjY3).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gestart.ro/Criteriul-2003-de-acordare-licentei-functionare-gestionarii-fondurilor-vanatoare-(MTQ0Mjk-).htm" TargetMode="External"/><Relationship Id="rId14" Type="http://schemas.openxmlformats.org/officeDocument/2006/relationships/hyperlink" Target="JavaScript:lnk_img_ex('202r5a_30669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1793</Words>
  <Characters>10406</Characters>
  <Application>Microsoft Office Word</Application>
  <DocSecurity>0</DocSecurity>
  <Lines>86</Lines>
  <Paragraphs>24</Paragraphs>
  <ScaleCrop>false</ScaleCrop>
  <HeadingPairs>
    <vt:vector size="2" baseType="variant">
      <vt:variant>
        <vt:lpstr>Titlu</vt:lpstr>
      </vt:variant>
      <vt:variant>
        <vt:i4>1</vt:i4>
      </vt:variant>
    </vt:vector>
  </HeadingPairs>
  <TitlesOfParts>
    <vt:vector size="1" baseType="lpstr">
      <vt:lpstr/>
    </vt:vector>
  </TitlesOfParts>
  <Company>mmp</Company>
  <LinksUpToDate>false</LinksUpToDate>
  <CharactersWithSpaces>12175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 pitu</dc:creator>
  <cp:keywords/>
  <dc:description/>
  <cp:lastModifiedBy>user</cp:lastModifiedBy>
  <cp:revision>12</cp:revision>
  <cp:lastPrinted>2013-07-16T07:08:00Z</cp:lastPrinted>
  <dcterms:created xsi:type="dcterms:W3CDTF">2012-07-03T08:12:00Z</dcterms:created>
  <dcterms:modified xsi:type="dcterms:W3CDTF">2013-12-17T14:50:00Z</dcterms:modified>
</cp:coreProperties>
</file>